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25E31">
            <w:pPr>
              <w:pStyle w:val="FrontMatter"/>
              <w:ind w:left="0" w:firstLine="0"/>
              <w:rPr>
                <w:rFonts w:ascii="Myriad Pro" w:hAnsi="Myriad Pro" w:cs="Arial"/>
              </w:rPr>
            </w:pPr>
            <w:r>
              <w:rPr>
                <w:rFonts w:ascii="Myriad Pro" w:hAnsi="Myriad Pro" w:cs="Arial"/>
              </w:rPr>
              <w:t>SEC 3</w:t>
            </w:r>
            <w:r w:rsidR="00A25E31">
              <w:rPr>
                <w:rFonts w:ascii="Myriad Pro" w:hAnsi="Myriad Pro" w:cs="Arial"/>
              </w:rPr>
              <w:t>4 F2F meeting (TP 34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sidR="00A25E31">
              <w:rPr>
                <w:rFonts w:ascii="Myriad Pro" w:hAnsi="Myriad Pro" w:cs="Arial"/>
                <w:lang w:val="en-US"/>
              </w:rPr>
              <w:t>03-12</w:t>
            </w:r>
            <w:r>
              <w:rPr>
                <w:rFonts w:ascii="Myriad Pro" w:hAnsi="Myriad Pro" w:cs="Arial"/>
                <w:lang w:val="en-US"/>
              </w:rPr>
              <w:t xml:space="preserve"> to 2018-0</w:t>
            </w:r>
            <w:r w:rsidR="00A25E31">
              <w:rPr>
                <w:rFonts w:ascii="Myriad Pro" w:hAnsi="Myriad Pro" w:cs="Arial"/>
                <w:lang w:val="en-US"/>
              </w:rPr>
              <w:t>3</w:t>
            </w:r>
            <w:r w:rsidR="00EA211C">
              <w:rPr>
                <w:rFonts w:ascii="Myriad Pro" w:hAnsi="Myriad Pro" w:cs="Arial"/>
                <w:lang w:val="en-US"/>
              </w:rPr>
              <w:t>-</w:t>
            </w:r>
            <w:r w:rsidR="00A25E31">
              <w:rPr>
                <w:rFonts w:ascii="Myriad Pro" w:hAnsi="Myriad Pro" w:cs="Arial"/>
                <w:lang w:val="en-US"/>
              </w:rPr>
              <w:t>16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A25E31">
              <w:rPr>
                <w:rFonts w:ascii="Myriad Pro" w:hAnsi="Myriad Pro" w:cs="Arial"/>
              </w:rPr>
              <w:t>meeting during TP34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A25E31">
              <w:rPr>
                <w:rFonts w:ascii="Myriad Pro" w:hAnsi="Myriad Pro" w:cs="Arial"/>
              </w:rPr>
              <w:t>Dallas, Texas,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E513B4">
              <w:rPr>
                <w:rFonts w:ascii="Myriad Pro" w:hAnsi="Myriad Pro" w:cs="Arial"/>
                <w:sz w:val="24"/>
              </w:rPr>
            </w:r>
            <w:r w:rsidR="00E513B4">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E513B4">
              <w:rPr>
                <w:rFonts w:ascii="Myriad Pro" w:hAnsi="Myriad Pro" w:cs="Arial"/>
                <w:sz w:val="24"/>
              </w:rPr>
            </w:r>
            <w:r w:rsidR="00E513B4">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E513B4">
              <w:rPr>
                <w:rFonts w:ascii="Myriad Pro" w:hAnsi="Myriad Pro" w:cs="Arial"/>
                <w:sz w:val="24"/>
              </w:rPr>
            </w:r>
            <w:r w:rsidR="00E513B4">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E513B4">
              <w:rPr>
                <w:rFonts w:ascii="Myriad Pro" w:hAnsi="Myriad Pro" w:cs="Arial"/>
                <w:sz w:val="24"/>
              </w:rPr>
            </w:r>
            <w:r w:rsidR="00E513B4">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2F325A" w:rsidP="003C5C5F">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1&amp;2</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lightGray"/>
                <w:lang w:eastAsia="ja-JP"/>
              </w:rPr>
              <w:t>SEC Session S2</w:t>
            </w:r>
          </w:p>
          <w:p w:rsidR="00636A96" w:rsidRPr="002E173A" w:rsidRDefault="002F325A" w:rsidP="002F325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2F325A" w:rsidP="00636A96">
            <w:pPr>
              <w:suppressAutoHyphens/>
              <w:jc w:val="center"/>
              <w:rPr>
                <w:rFonts w:cs="Arial"/>
                <w:b/>
                <w:bCs/>
                <w:color w:val="000000"/>
              </w:rPr>
            </w:pPr>
            <w:r>
              <w:rPr>
                <w:rFonts w:cs="Arial"/>
                <w:b/>
                <w:bCs/>
                <w:color w:val="000000"/>
              </w:rPr>
              <w:t>13:30- 15:0</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2F325A" w:rsidP="00391421">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highlight w:val="cyan"/>
                <w:lang w:eastAsia="ja-JP"/>
              </w:rPr>
              <w:t>Jo</w:t>
            </w:r>
            <w:r w:rsidR="002F325A" w:rsidRPr="002F325A">
              <w:rPr>
                <w:rFonts w:eastAsia="MS Mincho" w:cs="Arial"/>
                <w:b/>
                <w:bCs/>
                <w:color w:val="000000"/>
                <w:kern w:val="24"/>
                <w:highlight w:val="cyan"/>
                <w:lang w:eastAsia="ja-JP"/>
              </w:rPr>
              <w:t xml:space="preserve">int Session with ARC Ja1 </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2F325A" w:rsidP="002F325A">
            <w:pPr>
              <w:suppressAutoHyphens/>
              <w:ind w:left="284" w:hanging="284"/>
              <w:rPr>
                <w:rFonts w:cs="Arial"/>
                <w:b/>
                <w:bCs/>
                <w:color w:val="000000"/>
              </w:rPr>
            </w:pPr>
            <w:r>
              <w:rPr>
                <w:rFonts w:cs="Arial"/>
                <w:b/>
                <w:bCs/>
                <w:color w:val="000000"/>
              </w:rPr>
              <w:t>Trail 1&amp;</w:t>
            </w:r>
            <w:r w:rsidR="00391421">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391421" w:rsidRPr="00461487" w:rsidRDefault="00502A26" w:rsidP="00391421">
            <w:pPr>
              <w:suppressAutoHyphens/>
              <w:jc w:val="center"/>
              <w:rPr>
                <w:rFonts w:cs="Arial"/>
                <w:b/>
                <w:bCs/>
                <w:color w:val="000000"/>
              </w:rPr>
            </w:pPr>
            <w:r>
              <w:rPr>
                <w:rFonts w:cs="Arial"/>
                <w:b/>
                <w:bCs/>
                <w:color w:val="000000"/>
              </w:rPr>
              <w:t>13:30-15</w:t>
            </w:r>
            <w:r w:rsidR="00391421">
              <w:rPr>
                <w:rFonts w:cs="Arial"/>
                <w:b/>
                <w:bCs/>
                <w:color w:val="000000"/>
              </w:rPr>
              <w:t>:00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694767" w:rsidP="0042581B">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2F325A" w:rsidRDefault="002F325A" w:rsidP="002F325A">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42581B" w:rsidRPr="002E173A" w:rsidRDefault="002F325A" w:rsidP="002F325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42581B"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2F325A" w:rsidP="00636A96">
            <w:pPr>
              <w:suppressAutoHyphens/>
              <w:rPr>
                <w:rFonts w:cs="Arial"/>
                <w:b/>
                <w:bCs/>
                <w:color w:val="000000"/>
              </w:rPr>
            </w:pPr>
            <w:r>
              <w:rPr>
                <w:rFonts w:cs="Arial"/>
                <w:b/>
                <w:bCs/>
                <w:color w:val="000000"/>
              </w:rPr>
              <w:t>Trail 3</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2F325A" w:rsidRPr="002F325A" w:rsidRDefault="002F325A" w:rsidP="00636A96">
            <w:pPr>
              <w:suppressAutoHyphens/>
              <w:jc w:val="center"/>
              <w:textAlignment w:val="baseline"/>
              <w:rPr>
                <w:rFonts w:eastAsia="MS Mincho" w:cs="Arial"/>
                <w:b/>
                <w:bCs/>
                <w:color w:val="000000"/>
                <w:kern w:val="24"/>
                <w:lang w:eastAsia="ja-JP"/>
              </w:rPr>
            </w:pPr>
            <w:r w:rsidRPr="002F325A">
              <w:rPr>
                <w:rFonts w:eastAsia="MS Mincho" w:cs="Arial"/>
                <w:b/>
                <w:bCs/>
                <w:color w:val="000000"/>
                <w:kern w:val="24"/>
                <w:lang w:eastAsia="ja-JP"/>
              </w:rPr>
              <w:t>Drafting Session Da1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w:t>
            </w:r>
            <w:r w:rsidR="00B23970">
              <w:rPr>
                <w:rFonts w:eastAsia="MS Mincho" w:cs="Arial"/>
                <w:bCs/>
                <w:color w:val="000000"/>
                <w:kern w:val="24"/>
                <w:lang w:eastAsia="ja-JP"/>
              </w:rPr>
              <w:t>ny open issue</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2F325A" w:rsidP="0042581B">
            <w:pPr>
              <w:suppressAutoHyphens/>
              <w:rPr>
                <w:rFonts w:cs="Arial"/>
                <w:b/>
                <w:bCs/>
                <w:color w:val="000000"/>
              </w:rPr>
            </w:pPr>
            <w:r>
              <w:rPr>
                <w:rFonts w:cs="Arial"/>
                <w:b/>
                <w:bCs/>
                <w:color w:val="000000"/>
              </w:rPr>
              <w:t>Trail 1&amp;</w:t>
            </w:r>
            <w:r w:rsidR="0015484A">
              <w:rPr>
                <w:rFonts w:cs="Arial"/>
                <w:b/>
                <w:bCs/>
                <w:color w:val="000000"/>
              </w:rPr>
              <w:t>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694767">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S4</w:t>
            </w:r>
          </w:p>
          <w:p w:rsidR="0042581B" w:rsidRPr="002E173A" w:rsidRDefault="00694767" w:rsidP="0069476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694767" w:rsidP="00156255">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694767" w:rsidRDefault="00694767" w:rsidP="00694767">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156255" w:rsidRPr="002E173A" w:rsidRDefault="00694767" w:rsidP="0069476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484A" w:rsidRPr="00461487" w:rsidTr="002741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E74414" w:rsidP="0015484A">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E74414"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t>
            </w:r>
            <w:r w:rsidR="0015484A">
              <w:rPr>
                <w:rFonts w:eastAsia="MS Mincho" w:cs="Arial"/>
                <w:b/>
                <w:bCs/>
                <w:color w:val="000000"/>
                <w:kern w:val="24"/>
                <w:highlight w:val="cyan"/>
                <w:lang w:eastAsia="ja-JP"/>
              </w:rPr>
              <w:t>with ARC</w:t>
            </w:r>
            <w:r>
              <w:rPr>
                <w:rFonts w:eastAsia="MS Mincho" w:cs="Arial"/>
                <w:b/>
                <w:bCs/>
                <w:color w:val="000000"/>
                <w:kern w:val="24"/>
                <w:highlight w:val="cyan"/>
                <w:lang w:eastAsia="ja-JP"/>
              </w:rPr>
              <w:t xml:space="preserve"> Ja2</w:t>
            </w:r>
            <w:r w:rsidR="0015484A">
              <w:rPr>
                <w:rFonts w:eastAsia="MS Mincho" w:cs="Arial"/>
                <w:b/>
                <w:bCs/>
                <w:color w:val="000000"/>
                <w:kern w:val="24"/>
                <w:highlight w:val="cyan"/>
                <w:lang w:eastAsia="ja-JP"/>
              </w:rPr>
              <w:t xml:space="preserve">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Salon G-J</w:t>
            </w:r>
          </w:p>
        </w:tc>
        <w:tc>
          <w:tcPr>
            <w:tcW w:w="804" w:type="dxa"/>
            <w:tcBorders>
              <w:left w:val="single" w:sz="2" w:space="0" w:color="999999"/>
              <w:right w:val="single" w:sz="2" w:space="0" w:color="999999"/>
            </w:tcBorders>
            <w:shd w:val="clear" w:color="auto" w:fill="D9D9D9"/>
            <w:vAlign w:val="center"/>
          </w:tcPr>
          <w:p w:rsidR="00636A96" w:rsidRDefault="00E74414" w:rsidP="00636A96">
            <w:pPr>
              <w:suppressAutoHyphens/>
              <w:rPr>
                <w:rFonts w:cs="Arial"/>
                <w:b/>
                <w:bCs/>
                <w:color w:val="000000"/>
              </w:rPr>
            </w:pPr>
            <w:r>
              <w:rPr>
                <w:rFonts w:cs="Arial"/>
                <w:b/>
                <w:bCs/>
                <w:color w:val="000000"/>
              </w:rPr>
              <w:t>11</w:t>
            </w:r>
            <w:r w:rsidR="00636A96">
              <w:rPr>
                <w:rFonts w:cs="Arial"/>
                <w:b/>
                <w:bCs/>
                <w:color w:val="000000"/>
              </w:rPr>
              <w:t>:</w:t>
            </w:r>
            <w:r>
              <w:rPr>
                <w:rFonts w:cs="Arial"/>
                <w:b/>
                <w:bCs/>
                <w:color w:val="000000"/>
              </w:rPr>
              <w:t>00-12:00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A1BF5" w:rsidP="009B52A7">
      <w:pPr>
        <w:pStyle w:val="Agenda1"/>
        <w:numPr>
          <w:ilvl w:val="0"/>
          <w:numId w:val="25"/>
        </w:numPr>
        <w:rPr>
          <w:b w:val="0"/>
        </w:rPr>
      </w:pPr>
      <w:r>
        <w:rPr>
          <w:b w:val="0"/>
        </w:rPr>
        <w:t>SEC 33.2</w:t>
      </w:r>
      <w:r w:rsidR="00352FAD">
        <w:rPr>
          <w:b w:val="0"/>
        </w:rPr>
        <w:t xml:space="preserve"> Minutes</w:t>
      </w:r>
      <w:r w:rsidR="00FD2C3D">
        <w:rPr>
          <w:b w:val="0"/>
        </w:rPr>
        <w:t>:</w:t>
      </w:r>
      <w:r w:rsidR="00EC4829">
        <w:rPr>
          <w:b w:val="0"/>
        </w:rPr>
        <w:t xml:space="preserve"> </w:t>
      </w:r>
      <w:r>
        <w:rPr>
          <w:b w:val="0"/>
        </w:rPr>
        <w:t>SEC-2018-0026, on approval</w:t>
      </w:r>
      <w:r w:rsidR="00E40559">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F434D" w:rsidRDefault="008E4F3A" w:rsidP="008E4F3A">
      <w:pPr>
        <w:pStyle w:val="Agenda1"/>
        <w:numPr>
          <w:ilvl w:val="1"/>
          <w:numId w:val="25"/>
        </w:numPr>
        <w:rPr>
          <w:b w:val="0"/>
        </w:rPr>
      </w:pPr>
      <w:r>
        <w:rPr>
          <w:b w:val="0"/>
        </w:rPr>
        <w:t>TS-0003 Rel-</w:t>
      </w:r>
      <w:r w:rsidR="00AB522E">
        <w:rPr>
          <w:b w:val="0"/>
        </w:rPr>
        <w:t>2 Base</w:t>
      </w:r>
      <w:r w:rsidR="00717209">
        <w:rPr>
          <w:b w:val="0"/>
        </w:rPr>
        <w:t>line: v2.12.0</w:t>
      </w:r>
      <w:r w:rsidR="008F434D">
        <w:rPr>
          <w:b w:val="0"/>
        </w:rPr>
        <w:t xml:space="preserve"> </w:t>
      </w:r>
    </w:p>
    <w:p w:rsidR="008E4F3A" w:rsidRPr="008F434D" w:rsidRDefault="008F434D" w:rsidP="008F434D">
      <w:pPr>
        <w:pStyle w:val="Agenda1"/>
        <w:numPr>
          <w:ilvl w:val="2"/>
          <w:numId w:val="25"/>
        </w:numPr>
        <w:rPr>
          <w:b w:val="0"/>
          <w:color w:val="FF0000"/>
        </w:rPr>
      </w:pPr>
      <w:r w:rsidRPr="008F434D">
        <w:rPr>
          <w:b w:val="0"/>
          <w:color w:val="FF0000"/>
        </w:rPr>
        <w:t>Approve v2.12.1 Rapporteur check of Edithelp comments</w:t>
      </w:r>
    </w:p>
    <w:p w:rsidR="00391B12" w:rsidRDefault="00717209" w:rsidP="00391B12">
      <w:pPr>
        <w:pStyle w:val="Agenda1"/>
        <w:numPr>
          <w:ilvl w:val="1"/>
          <w:numId w:val="25"/>
        </w:numPr>
        <w:rPr>
          <w:b w:val="0"/>
        </w:rPr>
      </w:pPr>
      <w:r>
        <w:rPr>
          <w:b w:val="0"/>
        </w:rPr>
        <w:t>TS-0003 Rel-3 Baseline: v3.7</w:t>
      </w:r>
      <w:r w:rsidR="00E40559">
        <w:rPr>
          <w:b w:val="0"/>
        </w:rPr>
        <w:t>.0</w:t>
      </w:r>
    </w:p>
    <w:p w:rsidR="008F434D" w:rsidRDefault="00F90812" w:rsidP="008F434D">
      <w:pPr>
        <w:pStyle w:val="Agenda1"/>
        <w:numPr>
          <w:ilvl w:val="1"/>
          <w:numId w:val="25"/>
        </w:numPr>
        <w:rPr>
          <w:b w:val="0"/>
        </w:rPr>
      </w:pPr>
      <w:r>
        <w:rPr>
          <w:b w:val="0"/>
        </w:rPr>
        <w:t xml:space="preserve">TS-0016 draft Baseline: v0.8.0 </w:t>
      </w:r>
    </w:p>
    <w:p w:rsidR="008F434D" w:rsidRPr="008F434D" w:rsidRDefault="008F434D" w:rsidP="008F434D">
      <w:pPr>
        <w:pStyle w:val="Agenda1"/>
        <w:numPr>
          <w:ilvl w:val="2"/>
          <w:numId w:val="25"/>
        </w:numPr>
        <w:rPr>
          <w:b w:val="0"/>
          <w:color w:val="FF0000"/>
        </w:rPr>
      </w:pPr>
      <w:r>
        <w:rPr>
          <w:b w:val="0"/>
          <w:color w:val="FF0000"/>
        </w:rPr>
        <w:t>Approve v0.8</w:t>
      </w:r>
      <w:r w:rsidRPr="008F434D">
        <w:rPr>
          <w:b w:val="0"/>
          <w:color w:val="FF0000"/>
        </w:rPr>
        <w:t>.1 Rapporteur check of Edithelp comments</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F90812" w:rsidP="00871AF7">
      <w:pPr>
        <w:pStyle w:val="Agenda1"/>
        <w:numPr>
          <w:ilvl w:val="1"/>
          <w:numId w:val="25"/>
        </w:numPr>
        <w:rPr>
          <w:b w:val="0"/>
        </w:rPr>
      </w:pPr>
      <w:r>
        <w:rPr>
          <w:b w:val="0"/>
        </w:rPr>
        <w:t>TR-0038 draft Baseline v0.4</w:t>
      </w:r>
      <w:r w:rsidR="00A60777">
        <w:rPr>
          <w:b w:val="0"/>
        </w:rPr>
        <w:t>.0</w:t>
      </w:r>
      <w:r w:rsidR="00B121CC">
        <w:rPr>
          <w:b w:val="0"/>
        </w:rPr>
        <w:t xml:space="preserve"> </w:t>
      </w:r>
      <w:r w:rsidR="00A60777">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F90812">
        <w:rPr>
          <w:b w:val="0"/>
        </w:rPr>
        <w:t>baseline v0.3</w:t>
      </w:r>
      <w:r w:rsidR="00955C0F">
        <w:rPr>
          <w:b w:val="0"/>
        </w:rPr>
        <w:t>.0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F90812" w:rsidP="00A60777">
      <w:pPr>
        <w:pStyle w:val="Agenda1"/>
        <w:numPr>
          <w:ilvl w:val="1"/>
          <w:numId w:val="25"/>
        </w:numPr>
        <w:rPr>
          <w:b w:val="0"/>
        </w:rPr>
      </w:pPr>
      <w:r>
        <w:rPr>
          <w:b w:val="0"/>
        </w:rPr>
        <w:t>TR-0050 draft baseline v0.2</w:t>
      </w:r>
      <w:r w:rsidR="00A60777">
        <w:rPr>
          <w:b w:val="0"/>
        </w:rPr>
        <w:t>.0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751"/>
        <w:gridCol w:w="4166"/>
        <w:gridCol w:w="1664"/>
        <w:gridCol w:w="1662"/>
      </w:tblGrid>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A25E31" w:rsidRPr="00073E1F" w:rsidRDefault="00A25E31" w:rsidP="001E377F">
            <w:pPr>
              <w:pStyle w:val="AltNormal"/>
            </w:pPr>
            <w:r w:rsidRPr="00073E1F">
              <w:t>STATUS</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testable (Rel-1 + Rel-2) Security Features Catalog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r>
              <w:t>Contribute further to Security Developers Guide TS</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pPr>
            <w:r>
              <w:t>CLOSED, see A-33-2</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A-311-1 (R3)</w:t>
            </w:r>
          </w:p>
        </w:tc>
        <w:tc>
          <w:tcPr>
            <w:tcW w:w="2254" w:type="pct"/>
            <w:tcBorders>
              <w:top w:val="single" w:sz="8" w:space="0" w:color="auto"/>
              <w:left w:val="single" w:sz="8" w:space="0" w:color="auto"/>
              <w:bottom w:val="single" w:sz="8" w:space="0" w:color="auto"/>
              <w:right w:val="single" w:sz="8" w:space="0" w:color="auto"/>
            </w:tcBorders>
          </w:tcPr>
          <w:p w:rsidR="00A25E31" w:rsidRPr="00A75F5E" w:rsidRDefault="00A25E31" w:rsidP="001E377F">
            <w:pPr>
              <w:spacing w:before="0"/>
            </w:pPr>
            <w:r>
              <w:t>Provide Stage 3 description of TS-0016 defined resources, aligning with name space prefixes used in TS-0032 where applicable.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A-32-2 (R4)</w:t>
            </w:r>
          </w:p>
        </w:tc>
        <w:tc>
          <w:tcPr>
            <w:tcW w:w="2254" w:type="pct"/>
            <w:tcBorders>
              <w:top w:val="single" w:sz="8" w:space="0" w:color="auto"/>
              <w:left w:val="single" w:sz="8" w:space="0" w:color="auto"/>
              <w:bottom w:val="single" w:sz="8" w:space="0" w:color="auto"/>
              <w:right w:val="single" w:sz="8" w:space="0" w:color="auto"/>
            </w:tcBorders>
          </w:tcPr>
          <w:p w:rsidR="00A25E31" w:rsidRPr="0004425C" w:rsidRDefault="00A25E31" w:rsidP="001E377F">
            <w:pPr>
              <w:spacing w:before="0" w:after="240"/>
              <w:rPr>
                <w:b/>
                <w:color w:val="C00000"/>
              </w:rPr>
            </w:pPr>
            <w:r w:rsidRPr="0004425C">
              <w:t xml:space="preserve">Orange will provide a contribution against TR-0048 for </w:t>
            </w:r>
            <w:r>
              <w:t>Digital Letter of A</w:t>
            </w:r>
            <w:r w:rsidRPr="0004425C">
              <w:t>pproval.</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Orange (Said)</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 (R2 correction &amp; R3+ enhancement)</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Clarify Security Association in case of 2 communication channels between 2 entities (Request Reachable AE)</w:t>
            </w:r>
          </w:p>
          <w:p w:rsidR="00A25E31" w:rsidRPr="0004425C" w:rsidRDefault="00A25E31" w:rsidP="001E377F">
            <w:pPr>
              <w:spacing w:before="0" w:after="240"/>
            </w:pPr>
            <w:r>
              <w:t>e.g. enable same credentials to be used, use session resumption credentials for opposite direction</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Qualcomm</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A-33-2 (R3+)</w:t>
            </w:r>
          </w:p>
          <w:p w:rsidR="00A25E31" w:rsidRDefault="00A25E31" w:rsidP="001E377F">
            <w:pPr>
              <w:pStyle w:val="AltNormal"/>
              <w:spacing w:before="0"/>
            </w:pPr>
            <w:r>
              <w:t>(supersedes A-26-7)</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Open issues found in TST-0010:</w:t>
            </w:r>
          </w:p>
          <w:p w:rsidR="00A25E31" w:rsidRDefault="00A25E31" w:rsidP="00A25E31">
            <w:pPr>
              <w:pStyle w:val="ListParagraph"/>
              <w:numPr>
                <w:ilvl w:val="0"/>
                <w:numId w:val="34"/>
              </w:numPr>
              <w:spacing w:before="0" w:after="240"/>
            </w:pPr>
            <w:r>
              <w:t>Deriving nodeID from &lt;serviceSubscribedAppRule&gt;</w:t>
            </w:r>
          </w:p>
          <w:p w:rsidR="00A25E31" w:rsidRDefault="00A25E31" w:rsidP="00A25E31">
            <w:pPr>
              <w:pStyle w:val="ListParagraph"/>
              <w:numPr>
                <w:ilvl w:val="0"/>
                <w:numId w:val="34"/>
              </w:numPr>
              <w:spacing w:before="0" w:after="240"/>
            </w:pPr>
            <w:r>
              <w:t>Define credential-IDs for certificates</w:t>
            </w:r>
          </w:p>
          <w:p w:rsidR="00A25E31" w:rsidRDefault="00A25E31" w:rsidP="00A25E31">
            <w:pPr>
              <w:pStyle w:val="ListParagraph"/>
              <w:numPr>
                <w:ilvl w:val="0"/>
                <w:numId w:val="34"/>
              </w:numPr>
              <w:spacing w:before="0" w:after="240"/>
            </w:pPr>
            <w:r>
              <w:t>Use of Wildcard “</w:t>
            </w:r>
            <w:r w:rsidR="004A4633">
              <w:t>*” in certificates?</w:t>
            </w:r>
          </w:p>
          <w:p w:rsidR="004A4633" w:rsidRDefault="004A4633" w:rsidP="00A25E31">
            <w:pPr>
              <w:pStyle w:val="ListParagraph"/>
              <w:numPr>
                <w:ilvl w:val="0"/>
                <w:numId w:val="34"/>
              </w:numPr>
              <w:spacing w:before="0" w:after="240"/>
            </w:pPr>
            <w:r>
              <w:t>Include CSE registration credentials in service subscription?</w:t>
            </w:r>
          </w:p>
          <w:p w:rsidR="004A4633" w:rsidRDefault="004A4633" w:rsidP="00A25E31">
            <w:pPr>
              <w:pStyle w:val="ListParagraph"/>
              <w:numPr>
                <w:ilvl w:val="0"/>
                <w:numId w:val="34"/>
              </w:numPr>
              <w:spacing w:before="0" w:after="240"/>
            </w:pPr>
            <w:r>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WG Chair</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A-33-4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Make sure Security Association definition is captured in TS-0011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r w:rsidR="00A25E31" w:rsidRPr="00073E1F" w:rsidTr="00A25E31">
        <w:trPr>
          <w:trHeight w:val="315"/>
        </w:trPr>
        <w:tc>
          <w:tcPr>
            <w:tcW w:w="947"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A25E31" w:rsidRDefault="00A25E31" w:rsidP="001E377F">
            <w:pPr>
              <w:spacing w:before="0" w:after="240"/>
            </w:pPr>
            <w:r>
              <w:t>Confirm that TS-0003 and TS-0004 get properly aligned with agreed TS-0001 CR in ARC-2018-0047R01</w:t>
            </w:r>
          </w:p>
        </w:tc>
        <w:tc>
          <w:tcPr>
            <w:tcW w:w="900"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A25E31" w:rsidRDefault="00A25E31" w:rsidP="001E377F">
            <w:pPr>
              <w:pStyle w:val="AltNormal"/>
              <w:spacing w:before="0"/>
            </w:pPr>
            <w:r>
              <w:t>OPEN</w:t>
            </w: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C75D40" w:rsidP="005C456C">
            <w:pPr>
              <w:spacing w:before="45"/>
              <w:rPr>
                <w:rFonts w:ascii="Verdana" w:hAnsi="Verdana"/>
                <w:sz w:val="17"/>
                <w:szCs w:val="17"/>
              </w:rPr>
            </w:pPr>
            <w:r>
              <w:rPr>
                <w:rFonts w:ascii="Verdana" w:hAnsi="Verdana"/>
                <w:sz w:val="17"/>
                <w:szCs w:val="17"/>
              </w:rPr>
              <w:t>SEC-2018-0038</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BE68B0" w:rsidP="005C456C">
            <w:pPr>
              <w:spacing w:before="45"/>
              <w:rPr>
                <w:rFonts w:ascii="Verdana" w:hAnsi="Verdana"/>
                <w:sz w:val="17"/>
                <w:szCs w:val="17"/>
              </w:rPr>
            </w:pPr>
            <w:r>
              <w:rPr>
                <w:rFonts w:ascii="Verdana" w:hAnsi="Verdana"/>
                <w:sz w:val="17"/>
                <w:szCs w:val="17"/>
              </w:rPr>
              <w:t>TS-0003 v2.12.1</w:t>
            </w:r>
            <w:r w:rsidR="00C75D40">
              <w:rPr>
                <w:rFonts w:ascii="Verdana" w:hAnsi="Verdana"/>
                <w:sz w:val="17"/>
                <w:szCs w:val="17"/>
              </w:rPr>
              <w:t>: COMMENTS ON TS-0003 Rel-2A (v2.12.0)</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F95E78" w:rsidP="005C456C">
            <w:pPr>
              <w:spacing w:before="45"/>
              <w:rPr>
                <w:rFonts w:ascii="Verdana" w:hAnsi="Verdana"/>
                <w:sz w:val="17"/>
                <w:szCs w:val="17"/>
              </w:rPr>
            </w:pPr>
            <w:r>
              <w:rPr>
                <w:rFonts w:ascii="Verdana" w:hAnsi="Verdana"/>
                <w:sz w:val="17"/>
                <w:szCs w:val="17"/>
              </w:rPr>
              <w:t>Edithelp</w:t>
            </w:r>
            <w:r w:rsidR="00BE68B0">
              <w:rPr>
                <w:rFonts w:ascii="Verdana" w:hAnsi="Verdana"/>
                <w:sz w:val="17"/>
                <w:szCs w:val="17"/>
              </w:rPr>
              <w:t xml:space="preserve"> + Rapporteur</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ED1B68" w:rsidP="008120DB">
            <w:pPr>
              <w:spacing w:before="45"/>
              <w:rPr>
                <w:rFonts w:ascii="Verdana" w:hAnsi="Verdana"/>
                <w:sz w:val="17"/>
                <w:szCs w:val="17"/>
                <w:lang w:val="en-US"/>
              </w:rPr>
            </w:pPr>
            <w:r>
              <w:rPr>
                <w:rFonts w:ascii="Verdana" w:hAnsi="Verdana"/>
                <w:sz w:val="17"/>
                <w:szCs w:val="17"/>
                <w:lang w:val="en-US"/>
              </w:rPr>
              <w:t>Agreed as baseline</w:t>
            </w: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33545D" w:rsidP="00F27FA0">
            <w:pPr>
              <w:spacing w:before="45"/>
              <w:rPr>
                <w:rFonts w:ascii="Verdana" w:hAnsi="Verdana"/>
                <w:sz w:val="17"/>
                <w:szCs w:val="17"/>
                <w:lang w:val="en-US"/>
              </w:rPr>
            </w:pPr>
            <w:r>
              <w:rPr>
                <w:rFonts w:ascii="Verdana" w:hAnsi="Verdana"/>
                <w:sz w:val="17"/>
                <w:szCs w:val="17"/>
                <w:lang w:val="en-US"/>
              </w:rPr>
              <w:t>SEC-2018-0041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0F40E2" w:rsidP="00F27FA0">
            <w:pPr>
              <w:spacing w:before="45"/>
              <w:rPr>
                <w:rFonts w:ascii="Verdana" w:hAnsi="Verdana"/>
                <w:sz w:val="17"/>
                <w:szCs w:val="17"/>
                <w:lang w:val="en-US"/>
              </w:rPr>
            </w:pPr>
            <w:r>
              <w:rPr>
                <w:rFonts w:ascii="Verdana" w:hAnsi="Verdana"/>
                <w:sz w:val="17"/>
                <w:szCs w:val="17"/>
                <w:lang w:val="en-US"/>
              </w:rPr>
              <w:t>Rel 2 mirror of SEC-40 SA pairs</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0F40E2" w:rsidP="00F27FA0">
            <w:pPr>
              <w:spacing w:before="45"/>
              <w:rPr>
                <w:rFonts w:ascii="Verdana" w:hAnsi="Verdana"/>
                <w:sz w:val="17"/>
                <w:szCs w:val="17"/>
                <w:lang w:val="en-US"/>
              </w:rPr>
            </w:pPr>
            <w:r>
              <w:rPr>
                <w:rFonts w:ascii="Verdana" w:hAnsi="Verdana"/>
                <w:sz w:val="17"/>
                <w:szCs w:val="17"/>
                <w:lang w:val="en-US"/>
              </w:rPr>
              <w:t>Qualcomm</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CE7F0D" w:rsidP="00F27FA0">
            <w:pPr>
              <w:spacing w:before="45"/>
              <w:rPr>
                <w:rFonts w:ascii="Verdana" w:hAnsi="Verdana"/>
                <w:sz w:val="17"/>
                <w:szCs w:val="17"/>
                <w:lang w:val="en-US"/>
              </w:rPr>
            </w:pPr>
            <w:r>
              <w:rPr>
                <w:rFonts w:ascii="Verdana" w:hAnsi="Verdana"/>
                <w:sz w:val="17"/>
                <w:szCs w:val="17"/>
                <w:lang w:val="en-US"/>
              </w:rPr>
              <w:t xml:space="preserve">R01 </w:t>
            </w:r>
            <w:r w:rsidR="00775E77">
              <w:rPr>
                <w:rFonts w:ascii="Verdana" w:hAnsi="Verdana"/>
                <w:sz w:val="17"/>
                <w:szCs w:val="17"/>
                <w:lang w:val="en-US"/>
              </w:rPr>
              <w:t>agreed</w:t>
            </w: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5E0B00" w:rsidP="00E17785">
            <w:pPr>
              <w:spacing w:before="45"/>
              <w:jc w:val="center"/>
              <w:rPr>
                <w:rFonts w:ascii="Verdana" w:hAnsi="Verdana"/>
                <w:sz w:val="17"/>
                <w:szCs w:val="17"/>
              </w:rPr>
            </w:pPr>
            <w:r>
              <w:rPr>
                <w:rFonts w:ascii="Verdana" w:hAnsi="Verdana"/>
                <w:sz w:val="17"/>
                <w:szCs w:val="17"/>
              </w:rPr>
              <w:t>SEC-2018</w:t>
            </w:r>
            <w:r w:rsidR="00E17785">
              <w:rPr>
                <w:rFonts w:ascii="Verdana" w:hAnsi="Verdana"/>
                <w:sz w:val="17"/>
                <w:szCs w:val="17"/>
              </w:rPr>
              <w:t>-0040</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E17785" w:rsidP="00274156">
            <w:pPr>
              <w:spacing w:before="45"/>
              <w:rPr>
                <w:rFonts w:ascii="Verdana" w:hAnsi="Verdana"/>
                <w:sz w:val="17"/>
                <w:szCs w:val="17"/>
              </w:rPr>
            </w:pPr>
            <w:r>
              <w:rPr>
                <w:rFonts w:ascii="Verdana" w:hAnsi="Verdana"/>
                <w:sz w:val="17"/>
                <w:szCs w:val="17"/>
              </w:rPr>
              <w:t>CR TS-0003 Security Association Pairs R3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E17785" w:rsidP="00274156">
            <w:pPr>
              <w:spacing w:before="45"/>
              <w:rPr>
                <w:rFonts w:ascii="Verdana" w:hAnsi="Verdana"/>
                <w:sz w:val="17"/>
                <w:szCs w:val="17"/>
              </w:rPr>
            </w:pPr>
            <w:r>
              <w:rPr>
                <w:rFonts w:ascii="Verdana" w:hAnsi="Verdana"/>
                <w:sz w:val="17"/>
                <w:szCs w:val="17"/>
              </w:rPr>
              <w:t>Qualcomm</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CE7F0D" w:rsidP="00274156">
            <w:pPr>
              <w:spacing w:before="45"/>
              <w:rPr>
                <w:rFonts w:ascii="Verdana" w:hAnsi="Verdana"/>
                <w:sz w:val="17"/>
                <w:szCs w:val="17"/>
                <w:lang w:val="en-US"/>
              </w:rPr>
            </w:pPr>
            <w:r>
              <w:rPr>
                <w:rFonts w:ascii="Verdana" w:hAnsi="Verdana"/>
                <w:sz w:val="17"/>
                <w:szCs w:val="17"/>
                <w:lang w:val="en-US"/>
              </w:rPr>
              <w:t>R02 agreed</w:t>
            </w: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775E77" w:rsidP="00274156">
            <w:pPr>
              <w:spacing w:before="45"/>
              <w:rPr>
                <w:rFonts w:ascii="Verdana" w:hAnsi="Verdana"/>
                <w:sz w:val="17"/>
                <w:szCs w:val="17"/>
                <w:lang w:val="en-US"/>
              </w:rPr>
            </w:pPr>
            <w:r>
              <w:rPr>
                <w:rFonts w:ascii="Verdana" w:hAnsi="Verdana"/>
                <w:sz w:val="17"/>
                <w:szCs w:val="17"/>
                <w:lang w:val="en-US"/>
              </w:rPr>
              <w:t>SEC-2018-0043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775E77" w:rsidP="00274156">
            <w:pPr>
              <w:spacing w:before="45"/>
              <w:rPr>
                <w:rFonts w:ascii="Verdana" w:hAnsi="Verdana"/>
                <w:sz w:val="17"/>
                <w:szCs w:val="17"/>
                <w:lang w:val="en-US"/>
              </w:rPr>
            </w:pPr>
            <w:r>
              <w:rPr>
                <w:rFonts w:ascii="Verdana" w:hAnsi="Verdana"/>
                <w:sz w:val="17"/>
                <w:szCs w:val="17"/>
                <w:lang w:val="en-US"/>
              </w:rPr>
              <w:t>TS-0003 v3.7.1 new baseline</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775E77" w:rsidP="00274156">
            <w:pPr>
              <w:spacing w:before="45"/>
              <w:rPr>
                <w:rFonts w:ascii="Verdana" w:hAnsi="Verdana"/>
                <w:sz w:val="17"/>
                <w:szCs w:val="17"/>
                <w:lang w:val="en-US"/>
              </w:rPr>
            </w:pPr>
            <w:r>
              <w:rPr>
                <w:rFonts w:ascii="Verdana" w:hAnsi="Verdana"/>
                <w:sz w:val="17"/>
                <w:szCs w:val="17"/>
                <w:lang w:val="en-US"/>
              </w:rPr>
              <w:t>Rapporteur</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43744" w:rsidP="00274156">
            <w:pPr>
              <w:spacing w:before="45"/>
              <w:rPr>
                <w:rFonts w:ascii="Verdana" w:hAnsi="Verdana"/>
                <w:sz w:val="17"/>
                <w:szCs w:val="17"/>
                <w:lang w:val="en-US"/>
              </w:rPr>
            </w:pPr>
            <w:r>
              <w:rPr>
                <w:rFonts w:ascii="Verdana" w:hAnsi="Verdana"/>
                <w:sz w:val="17"/>
                <w:szCs w:val="17"/>
                <w:lang w:val="en-US"/>
              </w:rPr>
              <w:t>agreed</w:t>
            </w:r>
          </w:p>
        </w:tc>
      </w:tr>
      <w:tr w:rsidR="00D73EBA" w:rsidRPr="0075069A" w:rsidTr="00274156">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E17785" w:rsidRDefault="00D73EBA" w:rsidP="00274156">
            <w:pPr>
              <w:spacing w:before="45"/>
              <w:rPr>
                <w:rFonts w:ascii="Verdana" w:hAnsi="Verdana"/>
                <w:sz w:val="17"/>
                <w:szCs w:val="17"/>
                <w:lang w:val="en-US"/>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775E77" w:rsidRPr="00775E77"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775E77" w:rsidRDefault="00775E77" w:rsidP="00D73EBA">
            <w:pPr>
              <w:spacing w:before="45"/>
              <w:rPr>
                <w:rFonts w:ascii="Verdana" w:hAnsi="Verdana"/>
                <w:sz w:val="17"/>
                <w:szCs w:val="17"/>
              </w:rPr>
            </w:pPr>
            <w:r w:rsidRPr="00775E77">
              <w:rPr>
                <w:rFonts w:ascii="Verdana" w:hAnsi="Verdana"/>
                <w:sz w:val="17"/>
                <w:szCs w:val="17"/>
              </w:rPr>
              <w:t>SEC-2017-0177R06</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775E77" w:rsidRDefault="00775E77" w:rsidP="00D73EBA">
            <w:pPr>
              <w:spacing w:before="45"/>
              <w:rPr>
                <w:rFonts w:ascii="Verdana" w:hAnsi="Verdana"/>
                <w:sz w:val="17"/>
                <w:szCs w:val="17"/>
              </w:rPr>
            </w:pPr>
            <w:r w:rsidRPr="00775E77">
              <w:rPr>
                <w:rFonts w:ascii="Verdana" w:hAnsi="Verdana"/>
                <w:sz w:val="17"/>
                <w:szCs w:val="17"/>
              </w:rPr>
              <w:t>IBC based SAEF for TS-0003 (Rel 4)</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75E77" w:rsidRDefault="00775E77" w:rsidP="00D73EBA">
            <w:pPr>
              <w:spacing w:before="45"/>
              <w:rPr>
                <w:rFonts w:ascii="Verdana" w:hAnsi="Verdana"/>
                <w:sz w:val="17"/>
                <w:szCs w:val="17"/>
              </w:rPr>
            </w:pPr>
            <w:r w:rsidRPr="00775E77">
              <w:rPr>
                <w:rFonts w:ascii="Verdana" w:hAnsi="Verdana"/>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775E77" w:rsidRDefault="00D43744" w:rsidP="00D5367D">
            <w:pPr>
              <w:spacing w:before="45"/>
              <w:rPr>
                <w:rFonts w:ascii="Verdana" w:hAnsi="Verdana"/>
                <w:sz w:val="17"/>
                <w:szCs w:val="17"/>
              </w:rPr>
            </w:pPr>
            <w:r>
              <w:rPr>
                <w:rFonts w:ascii="Verdana" w:hAnsi="Verdana"/>
                <w:sz w:val="17"/>
                <w:szCs w:val="17"/>
              </w:rPr>
              <w:t>R07 agreed</w:t>
            </w: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173834" w:rsidP="00D73EBA">
            <w:pPr>
              <w:spacing w:before="45"/>
              <w:rPr>
                <w:rFonts w:ascii="Verdana" w:hAnsi="Verdana"/>
                <w:color w:val="808080"/>
                <w:sz w:val="17"/>
                <w:szCs w:val="17"/>
              </w:rPr>
            </w:pPr>
            <w:r>
              <w:rPr>
                <w:rFonts w:ascii="Verdana" w:hAnsi="Verdana"/>
                <w:color w:val="808080"/>
                <w:sz w:val="17"/>
                <w:szCs w:val="17"/>
              </w:rPr>
              <w:t>SEC-2018-0007</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173834" w:rsidP="00D73EBA">
            <w:pPr>
              <w:spacing w:before="45"/>
              <w:rPr>
                <w:rFonts w:ascii="Verdana" w:hAnsi="Verdana"/>
                <w:color w:val="808080"/>
                <w:sz w:val="17"/>
                <w:szCs w:val="17"/>
              </w:rPr>
            </w:pPr>
            <w:r>
              <w:rPr>
                <w:rFonts w:ascii="Verdana" w:hAnsi="Verdana"/>
                <w:color w:val="808080"/>
                <w:sz w:val="17"/>
                <w:szCs w:val="17"/>
              </w:rPr>
              <w:t>Add RSPF for IBC-based credential to support IBC-based SAEF</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173834" w:rsidP="00D73EBA">
            <w:pPr>
              <w:spacing w:before="45"/>
              <w:rPr>
                <w:rFonts w:ascii="Verdana" w:hAnsi="Verdana"/>
                <w:color w:val="808080"/>
                <w:sz w:val="17"/>
                <w:szCs w:val="17"/>
              </w:rPr>
            </w:pPr>
            <w:r>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173834" w:rsidP="00D5367D">
            <w:pPr>
              <w:spacing w:before="45"/>
              <w:rPr>
                <w:rFonts w:ascii="Verdana" w:hAnsi="Verdana"/>
                <w:color w:val="808080"/>
                <w:sz w:val="17"/>
                <w:szCs w:val="17"/>
              </w:rPr>
            </w:pPr>
            <w:r>
              <w:rPr>
                <w:rFonts w:ascii="Verdana" w:hAnsi="Verdana"/>
                <w:color w:val="808080"/>
                <w:sz w:val="17"/>
                <w:szCs w:val="17"/>
              </w:rPr>
              <w:t>Not discussed at TP 34, revision expected at next TP</w:t>
            </w: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B23970" w:rsidRPr="00B23970"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lang w:val="en-US"/>
              </w:rPr>
            </w:pPr>
            <w:r w:rsidRPr="00B23970">
              <w:rPr>
                <w:rFonts w:ascii="Verdana" w:hAnsi="Verdana"/>
                <w:color w:val="BFBFBF" w:themeColor="background1" w:themeShade="BF"/>
                <w:sz w:val="17"/>
                <w:szCs w:val="17"/>
                <w:lang w:val="en-US"/>
              </w:rPr>
              <w:t>REQ-2018-</w:t>
            </w:r>
            <w:r w:rsidR="00E66CE7">
              <w:rPr>
                <w:rFonts w:ascii="Verdana" w:hAnsi="Verdana"/>
                <w:color w:val="BFBFBF" w:themeColor="background1" w:themeShade="BF"/>
                <w:sz w:val="17"/>
                <w:szCs w:val="17"/>
                <w:lang w:val="en-US"/>
              </w:rPr>
              <w:t>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TR-0048</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B23970" w:rsidP="00635F78">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iconectiv</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B23970" w:rsidRDefault="00173834" w:rsidP="00635F78">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R02 agreed</w:t>
            </w:r>
          </w:p>
        </w:tc>
      </w:tr>
      <w:tr w:rsidR="00872B87" w:rsidRPr="00872B8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872B87" w:rsidP="00635F78">
            <w:pPr>
              <w:spacing w:before="45"/>
              <w:rPr>
                <w:rFonts w:ascii="Verdana" w:hAnsi="Verdana"/>
                <w:color w:val="BFBFBF" w:themeColor="background1" w:themeShade="BF"/>
                <w:sz w:val="17"/>
                <w:szCs w:val="17"/>
              </w:rPr>
            </w:pPr>
            <w:r w:rsidRPr="00872B87">
              <w:rPr>
                <w:rFonts w:ascii="Verdana" w:hAnsi="Verdana"/>
                <w:color w:val="BFBFBF" w:themeColor="background1" w:themeShade="BF"/>
                <w:sz w:val="17"/>
                <w:szCs w:val="17"/>
              </w:rPr>
              <w:t>REQ-2018-0039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173834" w:rsidP="00635F78">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DLOA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872B87" w:rsidP="00635F78">
            <w:pPr>
              <w:spacing w:before="45"/>
              <w:rPr>
                <w:rFonts w:ascii="Verdana" w:hAnsi="Verdana"/>
                <w:color w:val="BFBFBF" w:themeColor="background1" w:themeShade="BF"/>
                <w:sz w:val="17"/>
                <w:szCs w:val="17"/>
              </w:rPr>
            </w:pPr>
            <w:r w:rsidRPr="00872B87">
              <w:rPr>
                <w:rFonts w:ascii="Verdana" w:hAnsi="Verdana"/>
                <w:color w:val="BFBFBF" w:themeColor="background1" w:themeShade="BF"/>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872B87" w:rsidRDefault="004B1567" w:rsidP="00635F78">
            <w:pPr>
              <w:spacing w:before="45"/>
              <w:rPr>
                <w:rFonts w:ascii="Verdana" w:hAnsi="Verdana"/>
                <w:color w:val="BFBFBF" w:themeColor="background1" w:themeShade="BF"/>
                <w:sz w:val="17"/>
                <w:szCs w:val="17"/>
              </w:rPr>
            </w:pP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ARC-2018-0071</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9E4081" w:rsidP="00674256">
            <w:pPr>
              <w:spacing w:before="45"/>
              <w:rPr>
                <w:rFonts w:ascii="Verdana" w:hAnsi="Verdana"/>
                <w:sz w:val="17"/>
                <w:szCs w:val="17"/>
              </w:rPr>
            </w:pPr>
            <w:r>
              <w:rPr>
                <w:rFonts w:ascii="Verdana" w:hAnsi="Verdana"/>
                <w:sz w:val="17"/>
                <w:szCs w:val="17"/>
              </w:rPr>
              <w:t>Omitting AC during registration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DC0420" w:rsidP="006742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9A4CFC" w:rsidRPr="009A4CFC"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ARC-2018-0072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9E4081" w:rsidP="00274156">
            <w:pPr>
              <w:spacing w:before="45"/>
              <w:rPr>
                <w:rFonts w:ascii="Verdana" w:hAnsi="Verdana"/>
                <w:color w:val="BFBFBF" w:themeColor="background1" w:themeShade="BF"/>
                <w:sz w:val="17"/>
                <w:szCs w:val="17"/>
              </w:rPr>
            </w:pPr>
            <w:r w:rsidRPr="009A4CFC">
              <w:rPr>
                <w:rFonts w:ascii="Verdana" w:hAnsi="Verdana"/>
                <w:color w:val="BFBFBF" w:themeColor="background1" w:themeShade="BF"/>
                <w:sz w:val="17"/>
                <w:szCs w:val="17"/>
              </w:rPr>
              <w:t>Omitting AC during registration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9A4CFC" w:rsidRDefault="00431DF2" w:rsidP="00274156">
            <w:pPr>
              <w:spacing w:before="45"/>
              <w:rPr>
                <w:rFonts w:ascii="Verdana" w:hAnsi="Verdana"/>
                <w:color w:val="BFBFBF" w:themeColor="background1" w:themeShade="BF"/>
                <w:sz w:val="17"/>
                <w:szCs w:val="17"/>
              </w:rPr>
            </w:pPr>
          </w:p>
        </w:tc>
      </w:tr>
      <w:tr w:rsidR="009A4CFC" w:rsidRPr="009A4CFC" w:rsidTr="00274156">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ARC-2018-0069</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9E4081" w:rsidP="00274156">
            <w:pPr>
              <w:spacing w:before="45"/>
              <w:rPr>
                <w:rFonts w:ascii="Verdana" w:hAnsi="Verdana"/>
                <w:sz w:val="17"/>
                <w:szCs w:val="17"/>
              </w:rPr>
            </w:pPr>
            <w:r w:rsidRPr="009A4CFC">
              <w:rPr>
                <w:rFonts w:ascii="Verdana" w:hAnsi="Verdana"/>
                <w:sz w:val="17"/>
                <w:szCs w:val="17"/>
              </w:rPr>
              <w:t>Privilege checking for attribute deletion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9A4CFC" w:rsidRDefault="00BA64B5" w:rsidP="00274156">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ARC-2018-0070</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Privilege checking for attribute deletion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9A4CFC" w:rsidRDefault="009E4081" w:rsidP="001E377F">
            <w:pPr>
              <w:spacing w:before="45"/>
              <w:rPr>
                <w:rFonts w:ascii="Verdana" w:hAnsi="Verdana"/>
                <w:color w:val="D9D9D9" w:themeColor="background1" w:themeShade="D9"/>
                <w:sz w:val="17"/>
                <w:szCs w:val="17"/>
              </w:rPr>
            </w:pPr>
          </w:p>
        </w:tc>
      </w:tr>
      <w:tr w:rsidR="005267E9"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B61F3B">
            <w:pPr>
              <w:spacing w:before="45"/>
              <w:rPr>
                <w:rFonts w:ascii="Verdana" w:hAnsi="Verdana"/>
                <w:sz w:val="17"/>
                <w:szCs w:val="17"/>
              </w:rPr>
            </w:pPr>
            <w:r>
              <w:rPr>
                <w:rFonts w:ascii="Verdana" w:hAnsi="Verdana"/>
                <w:sz w:val="17"/>
                <w:szCs w:val="17"/>
              </w:rPr>
              <w:t>ARC-2018-0067</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9E4081" w:rsidP="005C456C">
            <w:pPr>
              <w:spacing w:before="45"/>
              <w:rPr>
                <w:rFonts w:ascii="Verdana" w:hAnsi="Verdana"/>
                <w:sz w:val="17"/>
                <w:szCs w:val="17"/>
              </w:rPr>
            </w:pPr>
            <w:r>
              <w:rPr>
                <w:rFonts w:ascii="Verdana" w:hAnsi="Verdana"/>
                <w:sz w:val="17"/>
                <w:szCs w:val="17"/>
              </w:rPr>
              <w:t>Parent resource lookup for acpid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135E73" w:rsidP="005C456C">
            <w:pPr>
              <w:spacing w:before="45"/>
              <w:rPr>
                <w:rFonts w:ascii="Verdana" w:hAnsi="Verdana"/>
                <w:sz w:val="17"/>
                <w:szCs w:val="17"/>
              </w:rPr>
            </w:pPr>
            <w:r>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CD2FE3" w:rsidP="00721B72">
            <w:pPr>
              <w:spacing w:before="45"/>
              <w:rPr>
                <w:rFonts w:ascii="Verdana" w:hAnsi="Verdana"/>
                <w:sz w:val="17"/>
                <w:szCs w:val="17"/>
              </w:rPr>
            </w:pPr>
          </w:p>
        </w:tc>
      </w:tr>
      <w:tr w:rsidR="009A4CFC" w:rsidRPr="009A4CFC" w:rsidTr="001E377F">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ARC-2018-0068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r w:rsidRPr="009A4CFC">
              <w:rPr>
                <w:rFonts w:ascii="Verdana" w:hAnsi="Verdana"/>
                <w:color w:val="D9D9D9" w:themeColor="background1" w:themeShade="D9"/>
                <w:sz w:val="17"/>
                <w:szCs w:val="17"/>
              </w:rPr>
              <w:t>Parent resource lookup for acpid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A4CFC" w:rsidRPr="009A4CFC" w:rsidRDefault="009A4CFC" w:rsidP="001E377F">
            <w:pPr>
              <w:spacing w:before="45"/>
              <w:rPr>
                <w:rFonts w:ascii="Verdana" w:hAnsi="Verdana"/>
                <w:color w:val="D9D9D9" w:themeColor="background1" w:themeShade="D9"/>
                <w:sz w:val="17"/>
                <w:szCs w:val="17"/>
              </w:rPr>
            </w:pPr>
          </w:p>
        </w:tc>
      </w:tr>
      <w:tr w:rsidR="009E4081"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9A4CFC" w:rsidP="00B61F3B">
            <w:pPr>
              <w:spacing w:before="45"/>
              <w:rPr>
                <w:rFonts w:ascii="Verdana" w:hAnsi="Verdana"/>
                <w:sz w:val="17"/>
                <w:szCs w:val="17"/>
              </w:rPr>
            </w:pPr>
            <w:r>
              <w:rPr>
                <w:rFonts w:ascii="Verdana" w:hAnsi="Verdana"/>
                <w:sz w:val="17"/>
                <w:szCs w:val="17"/>
              </w:rPr>
              <w:t>ARC-2018-0063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140AE5" w:rsidP="005C456C">
            <w:pPr>
              <w:spacing w:before="45"/>
              <w:rPr>
                <w:rFonts w:ascii="Verdana" w:hAnsi="Verdana"/>
                <w:sz w:val="17"/>
                <w:szCs w:val="17"/>
              </w:rPr>
            </w:pPr>
            <w:r>
              <w:rPr>
                <w:rFonts w:ascii="Verdana" w:hAnsi="Verdana"/>
                <w:sz w:val="17"/>
                <w:szCs w:val="17"/>
              </w:rPr>
              <w:t>Tangible Identifier solut</w:t>
            </w:r>
            <w:r w:rsidR="009A4CFC">
              <w:rPr>
                <w:rFonts w:ascii="Verdana" w:hAnsi="Verdana"/>
                <w:sz w:val="17"/>
                <w:szCs w:val="17"/>
              </w:rPr>
              <w:t>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5270DC" w:rsidP="005C456C">
            <w:pPr>
              <w:spacing w:before="45"/>
              <w:rPr>
                <w:rFonts w:ascii="Verdana" w:hAnsi="Verdana"/>
                <w:sz w:val="17"/>
                <w:szCs w:val="17"/>
              </w:rPr>
            </w:pPr>
            <w:r>
              <w:rPr>
                <w:rFonts w:ascii="Verdana" w:hAnsi="Verdana"/>
                <w:sz w:val="17"/>
                <w:szCs w:val="17"/>
              </w:rPr>
              <w:t>CNIC</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E4081" w:rsidRPr="005267E9" w:rsidRDefault="006655AA" w:rsidP="00721B72">
            <w:pPr>
              <w:spacing w:before="45"/>
              <w:rPr>
                <w:rFonts w:ascii="Verdana" w:hAnsi="Verdana"/>
                <w:sz w:val="17"/>
                <w:szCs w:val="17"/>
              </w:rPr>
            </w:pPr>
            <w:r>
              <w:rPr>
                <w:rFonts w:ascii="Verdana" w:hAnsi="Verdana"/>
                <w:sz w:val="17"/>
                <w:szCs w:val="17"/>
              </w:rPr>
              <w:t>Noted</w:t>
            </w: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22666C">
            <w:pPr>
              <w:spacing w:before="45"/>
              <w:rPr>
                <w:rFonts w:ascii="Verdana" w:hAnsi="Verdana"/>
                <w:color w:val="3B3B39"/>
                <w:sz w:val="17"/>
                <w:szCs w:val="17"/>
              </w:rPr>
            </w:pPr>
            <w:r>
              <w:rPr>
                <w:rFonts w:ascii="Verdana" w:hAnsi="Verdana"/>
                <w:color w:val="3B3B39"/>
                <w:sz w:val="17"/>
                <w:szCs w:val="17"/>
              </w:rPr>
              <w:t>PRO-2018-0088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M</w:t>
            </w:r>
            <w:r w:rsidR="00BC3F3E">
              <w:rPr>
                <w:rFonts w:ascii="Verdana" w:hAnsi="Verdana"/>
                <w:color w:val="3B3B39"/>
                <w:sz w:val="17"/>
                <w:szCs w:val="17"/>
              </w:rPr>
              <w:t>is</w:t>
            </w:r>
            <w:r>
              <w:rPr>
                <w:rFonts w:ascii="Verdana" w:hAnsi="Verdana"/>
                <w:color w:val="3B3B39"/>
                <w:sz w:val="17"/>
                <w:szCs w:val="17"/>
              </w:rPr>
              <w:t>sing DynamicAuthorization attribute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22666C" w:rsidP="00F27FA0">
            <w:pPr>
              <w:spacing w:before="45"/>
              <w:rPr>
                <w:rFonts w:ascii="Verdana" w:hAnsi="Verdana"/>
                <w:color w:val="3B3B39"/>
                <w:sz w:val="17"/>
                <w:szCs w:val="17"/>
              </w:rPr>
            </w:pPr>
            <w:r>
              <w:rPr>
                <w:rFonts w:ascii="Verdana" w:hAnsi="Verdana"/>
                <w:color w:val="3B3B39"/>
                <w:sz w:val="17"/>
                <w:szCs w:val="17"/>
              </w:rPr>
              <w:t>Interdigital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sidRPr="0022666C">
              <w:rPr>
                <w:rFonts w:ascii="Verdana" w:hAnsi="Verdana"/>
                <w:sz w:val="17"/>
                <w:szCs w:val="17"/>
              </w:rPr>
              <w:t>PRO-2018-0082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22666C" w:rsidP="004F5B31">
            <w:pPr>
              <w:spacing w:before="45"/>
              <w:rPr>
                <w:rFonts w:ascii="Verdana" w:hAnsi="Verdana"/>
                <w:sz w:val="17"/>
                <w:szCs w:val="17"/>
              </w:rPr>
            </w:pPr>
            <w:r>
              <w:rPr>
                <w:rFonts w:ascii="Verdana" w:hAnsi="Verdana"/>
                <w:sz w:val="17"/>
                <w:szCs w:val="17"/>
              </w:rPr>
              <w:t>Privilege checking for attribute deletion (R2)</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50406C" w:rsidP="004F5B31">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22666C" w:rsidRDefault="0050406C" w:rsidP="004F5B31">
            <w:pPr>
              <w:spacing w:before="45"/>
              <w:rPr>
                <w:rFonts w:ascii="Verdana" w:hAnsi="Verdana"/>
                <w:b/>
                <w:sz w:val="17"/>
                <w:szCs w:val="17"/>
              </w:rPr>
            </w:pPr>
            <w:r>
              <w:rPr>
                <w:rFonts w:ascii="Verdana" w:hAnsi="Verdana"/>
                <w:b/>
                <w:sz w:val="17"/>
                <w:szCs w:val="17"/>
              </w:rPr>
              <w:t>Agreed</w:t>
            </w:r>
          </w:p>
        </w:tc>
      </w:tr>
      <w:tr w:rsidR="0022666C" w:rsidRPr="0022666C" w:rsidTr="001E3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PRO-2018-0083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22666C" w:rsidP="001E377F">
            <w:pPr>
              <w:spacing w:before="45"/>
              <w:rPr>
                <w:rFonts w:ascii="Verdana" w:hAnsi="Verdana"/>
                <w:color w:val="BFBFBF" w:themeColor="background1" w:themeShade="BF"/>
                <w:sz w:val="17"/>
                <w:szCs w:val="17"/>
              </w:rPr>
            </w:pPr>
            <w:r w:rsidRPr="0022666C">
              <w:rPr>
                <w:rFonts w:ascii="Verdana" w:hAnsi="Verdana"/>
                <w:color w:val="BFBFBF" w:themeColor="background1" w:themeShade="BF"/>
                <w:sz w:val="17"/>
                <w:szCs w:val="17"/>
              </w:rPr>
              <w:t>Privilege che</w:t>
            </w:r>
            <w:r>
              <w:rPr>
                <w:rFonts w:ascii="Verdana" w:hAnsi="Verdana"/>
                <w:color w:val="BFBFBF" w:themeColor="background1" w:themeShade="BF"/>
                <w:sz w:val="17"/>
                <w:szCs w:val="17"/>
              </w:rPr>
              <w:t>cking for attribute deletion (R3</w:t>
            </w:r>
            <w:r w:rsidRPr="0022666C">
              <w:rPr>
                <w:rFonts w:ascii="Verdana" w:hAnsi="Verdana"/>
                <w:color w:val="BFBFBF" w:themeColor="background1" w:themeShade="BF"/>
                <w:sz w:val="17"/>
                <w:szCs w:val="17"/>
              </w:rPr>
              <w: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50406C" w:rsidP="001E377F">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 xml:space="preserve">KETI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50406C" w:rsidP="001E377F">
            <w:pPr>
              <w:spacing w:before="45"/>
              <w:rPr>
                <w:rFonts w:ascii="Verdana" w:hAnsi="Verdana"/>
                <w:b/>
                <w:color w:val="BFBFBF" w:themeColor="background1" w:themeShade="BF"/>
                <w:sz w:val="17"/>
                <w:szCs w:val="17"/>
              </w:rPr>
            </w:pPr>
            <w:r>
              <w:rPr>
                <w:rFonts w:ascii="Verdana" w:hAnsi="Verdana"/>
                <w:b/>
                <w:color w:val="BFBFBF" w:themeColor="background1" w:themeShade="BF"/>
                <w:sz w:val="17"/>
                <w:szCs w:val="17"/>
              </w:rPr>
              <w:t>Agreed</w:t>
            </w:r>
          </w:p>
        </w:tc>
      </w:tr>
      <w:tr w:rsidR="0022666C"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50406C" w:rsidP="004F5B31">
            <w:pPr>
              <w:spacing w:before="45"/>
              <w:rPr>
                <w:rFonts w:ascii="Verdana" w:hAnsi="Verdana"/>
                <w:sz w:val="17"/>
                <w:szCs w:val="17"/>
              </w:rPr>
            </w:pPr>
            <w:r>
              <w:rPr>
                <w:rFonts w:ascii="Verdana" w:hAnsi="Verdana"/>
                <w:sz w:val="17"/>
                <w:szCs w:val="17"/>
              </w:rPr>
              <w:t>PRO-2018-0090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2666C" w:rsidRDefault="0022666C" w:rsidP="0050406C">
            <w:pPr>
              <w:spacing w:before="45"/>
              <w:rPr>
                <w:rFonts w:ascii="Verdana" w:hAnsi="Verdana"/>
                <w:sz w:val="17"/>
                <w:szCs w:val="17"/>
              </w:rPr>
            </w:pPr>
            <w:r>
              <w:rPr>
                <w:rFonts w:ascii="Verdana" w:hAnsi="Verdana"/>
                <w:sz w:val="17"/>
                <w:szCs w:val="17"/>
              </w:rPr>
              <w:t xml:space="preserve">TS-0004 Authorization </w:t>
            </w:r>
            <w:r w:rsidR="0050406C">
              <w:rPr>
                <w:rFonts w:ascii="Verdana" w:hAnsi="Verdana"/>
                <w:sz w:val="17"/>
                <w:szCs w:val="17"/>
              </w:rPr>
              <w:t>Signature correction R3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50406C" w:rsidP="004F5B31">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666C" w:rsidRPr="0022666C" w:rsidRDefault="0050406C" w:rsidP="004F5B31">
            <w:pPr>
              <w:spacing w:before="45"/>
              <w:rPr>
                <w:rFonts w:ascii="Verdana" w:hAnsi="Verdana"/>
                <w:b/>
                <w:sz w:val="17"/>
                <w:szCs w:val="17"/>
              </w:rPr>
            </w:pPr>
            <w:r>
              <w:rPr>
                <w:rFonts w:ascii="Verdana" w:hAnsi="Verdana"/>
                <w:b/>
                <w:sz w:val="17"/>
                <w:szCs w:val="17"/>
              </w:rPr>
              <w:t>Agreed</w:t>
            </w:r>
          </w:p>
        </w:tc>
      </w:tr>
      <w:tr w:rsidR="00663AE4" w:rsidRPr="0022666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663AE4" w:rsidP="004F5B31">
            <w:pPr>
              <w:spacing w:before="45"/>
              <w:rPr>
                <w:rFonts w:ascii="Verdana" w:hAnsi="Verdana"/>
                <w:sz w:val="17"/>
                <w:szCs w:val="17"/>
              </w:rPr>
            </w:pPr>
            <w:r>
              <w:rPr>
                <w:rFonts w:ascii="Verdana" w:hAnsi="Verdana"/>
                <w:sz w:val="17"/>
                <w:szCs w:val="17"/>
              </w:rPr>
              <w:t>PRO-2018-0093</w:t>
            </w:r>
            <w:r w:rsidR="005315E4">
              <w:rPr>
                <w:rFonts w:ascii="Verdana" w:hAnsi="Verdana"/>
                <w:sz w:val="17"/>
                <w:szCs w:val="17"/>
              </w:rPr>
              <w:t>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663AE4" w:rsidP="004F5B31">
            <w:pPr>
              <w:spacing w:before="45"/>
              <w:rPr>
                <w:rFonts w:ascii="Verdana" w:hAnsi="Verdana"/>
                <w:sz w:val="17"/>
                <w:szCs w:val="17"/>
              </w:rPr>
            </w:pPr>
            <w:r>
              <w:rPr>
                <w:rFonts w:ascii="Verdana" w:hAnsi="Verdana"/>
                <w:sz w:val="17"/>
                <w:szCs w:val="17"/>
              </w:rPr>
              <w:t>Content for distributed authorization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663AE4" w:rsidRPr="0022666C" w:rsidRDefault="00663AE4" w:rsidP="004F5B31">
            <w:pPr>
              <w:spacing w:before="45"/>
              <w:rPr>
                <w:rFonts w:ascii="Verdana" w:hAnsi="Verdana"/>
                <w:sz w:val="17"/>
                <w:szCs w:val="17"/>
              </w:rPr>
            </w:pPr>
            <w:r>
              <w:rPr>
                <w:rFonts w:ascii="Verdana" w:hAnsi="Verdana"/>
                <w:sz w:val="17"/>
                <w:szCs w:val="17"/>
              </w:rPr>
              <w:t>Datang</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63AE4" w:rsidRDefault="005315E4" w:rsidP="004F5B31">
            <w:pPr>
              <w:spacing w:before="45"/>
              <w:rPr>
                <w:rFonts w:ascii="Verdana" w:hAnsi="Verdana"/>
                <w:b/>
                <w:sz w:val="17"/>
                <w:szCs w:val="17"/>
              </w:rPr>
            </w:pPr>
            <w:r>
              <w:rPr>
                <w:rFonts w:ascii="Verdana" w:hAnsi="Verdana"/>
                <w:b/>
                <w:sz w:val="17"/>
                <w:szCs w:val="17"/>
              </w:rPr>
              <w:t>Postponed, Action to clarify status meant by “evaluation fails”</w:t>
            </w:r>
          </w:p>
          <w:p w:rsidR="005315E4" w:rsidRPr="0022666C" w:rsidRDefault="005315E4" w:rsidP="004F5B31">
            <w:pPr>
              <w:spacing w:before="45"/>
              <w:rPr>
                <w:rFonts w:ascii="Verdana" w:hAnsi="Verdana"/>
                <w:b/>
                <w:sz w:val="17"/>
                <w:szCs w:val="17"/>
              </w:rPr>
            </w:pPr>
            <w:r>
              <w:rPr>
                <w:rFonts w:ascii="Verdana" w:hAnsi="Verdana"/>
                <w:b/>
                <w:sz w:val="17"/>
                <w:szCs w:val="17"/>
              </w:rPr>
              <w:t>Rev. needed</w:t>
            </w: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B23970" w:rsidRPr="00B23970"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TST-2018-</w:t>
            </w:r>
            <w:r w:rsidR="00CC45EB">
              <w:rPr>
                <w:rFonts w:ascii="Verdana" w:hAnsi="Verdana"/>
                <w:color w:val="BFBFBF" w:themeColor="background1" w:themeShade="BF"/>
                <w:sz w:val="17"/>
                <w:szCs w:val="17"/>
              </w:rPr>
              <w:t>0038R02</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B23970" w:rsidP="00437366">
            <w:pPr>
              <w:spacing w:before="45"/>
              <w:rPr>
                <w:rFonts w:ascii="Verdana" w:hAnsi="Verdana"/>
                <w:color w:val="BFBFBF" w:themeColor="background1" w:themeShade="BF"/>
                <w:sz w:val="17"/>
                <w:szCs w:val="17"/>
              </w:rPr>
            </w:pPr>
            <w:r w:rsidRPr="00B23970">
              <w:rPr>
                <w:rFonts w:ascii="Verdana" w:hAnsi="Verdana"/>
                <w:color w:val="BFBFBF" w:themeColor="background1" w:themeShade="BF"/>
                <w:sz w:val="17"/>
                <w:szCs w:val="17"/>
              </w:rPr>
              <w:t>CR TR-0038</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775E77" w:rsidP="00437366">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Qu</w:t>
            </w:r>
            <w:r w:rsidR="00B23970" w:rsidRPr="00B23970">
              <w:rPr>
                <w:rFonts w:ascii="Verdana" w:hAnsi="Verdana"/>
                <w:color w:val="BFBFBF" w:themeColor="background1" w:themeShade="BF"/>
                <w:sz w:val="17"/>
                <w:szCs w:val="17"/>
              </w:rPr>
              <w:t>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B23970" w:rsidRDefault="0033545D" w:rsidP="00437366">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R02</w:t>
            </w: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r w:rsidR="005142B9">
        <w:rPr>
          <w:lang w:val="en-US"/>
        </w:rPr>
        <w:t xml:space="preserve"> </w:t>
      </w:r>
      <w:r w:rsidR="005142B9" w:rsidRPr="005142B9">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29"/>
        <w:gridCol w:w="2980"/>
        <w:gridCol w:w="1550"/>
        <w:gridCol w:w="1884"/>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SEC-2018-0027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8120DB">
            <w:pPr>
              <w:spacing w:before="45"/>
              <w:rPr>
                <w:rFonts w:ascii="Verdana" w:hAnsi="Verdana"/>
                <w:color w:val="3B3B39"/>
                <w:sz w:val="17"/>
                <w:szCs w:val="17"/>
                <w:lang w:val="en-US"/>
              </w:rPr>
            </w:pPr>
            <w:r>
              <w:rPr>
                <w:rFonts w:ascii="Verdana" w:hAnsi="Verdana"/>
                <w:color w:val="3B3B39"/>
                <w:sz w:val="17"/>
                <w:szCs w:val="17"/>
                <w:lang w:val="en-US"/>
              </w:rPr>
              <w:t>TS-0016 Mcs Differences CR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783781" w:rsidP="00783781">
            <w:pPr>
              <w:spacing w:before="45"/>
              <w:rPr>
                <w:rFonts w:ascii="Verdana" w:hAnsi="Verdana"/>
                <w:color w:val="3B3B39"/>
                <w:sz w:val="17"/>
                <w:szCs w:val="17"/>
                <w:lang w:val="en-US"/>
              </w:rPr>
            </w:pPr>
            <w:r>
              <w:rPr>
                <w:rFonts w:ascii="Verdana" w:hAnsi="Verdana"/>
                <w:color w:val="3B3B39"/>
                <w:sz w:val="17"/>
                <w:szCs w:val="17"/>
                <w:lang w:val="en-US"/>
              </w:rPr>
              <w:t>Giesecke + Devrient Mobile Security</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D43744" w:rsidP="008120DB">
            <w:pPr>
              <w:spacing w:before="45"/>
              <w:rPr>
                <w:rFonts w:ascii="Verdana" w:hAnsi="Verdana"/>
                <w:color w:val="3B3B39"/>
                <w:sz w:val="17"/>
                <w:szCs w:val="17"/>
                <w:lang w:val="en-US"/>
              </w:rPr>
            </w:pPr>
            <w:r>
              <w:rPr>
                <w:rFonts w:ascii="Verdana" w:hAnsi="Verdana"/>
                <w:color w:val="3B3B39"/>
                <w:sz w:val="17"/>
                <w:szCs w:val="17"/>
                <w:lang w:val="en-US"/>
              </w:rPr>
              <w:t>R03 Agreed</w:t>
            </w:r>
          </w:p>
          <w:p w:rsidR="00D43744" w:rsidRPr="00C7605C" w:rsidRDefault="00D43744" w:rsidP="008120DB">
            <w:pPr>
              <w:spacing w:before="45"/>
              <w:rPr>
                <w:rFonts w:ascii="Verdana" w:hAnsi="Verdana"/>
                <w:color w:val="3B3B39"/>
                <w:sz w:val="17"/>
                <w:szCs w:val="17"/>
                <w:lang w:val="en-US"/>
              </w:rPr>
            </w:pPr>
            <w:r>
              <w:rPr>
                <w:rFonts w:ascii="Verdana" w:hAnsi="Verdana"/>
                <w:color w:val="3B3B39"/>
                <w:sz w:val="17"/>
                <w:szCs w:val="17"/>
                <w:lang w:val="en-US"/>
              </w:rPr>
              <w:t>CR needed on §9 to refer common type XSD file and convert lists into tables</w:t>
            </w:r>
            <w:bookmarkStart w:id="0" w:name="_GoBack"/>
            <w:bookmarkEnd w:id="0"/>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C75D40" w:rsidP="00F27FA0">
            <w:pPr>
              <w:spacing w:before="45"/>
              <w:rPr>
                <w:rFonts w:ascii="Verdana" w:hAnsi="Verdana"/>
                <w:color w:val="3B3B39"/>
                <w:sz w:val="17"/>
                <w:szCs w:val="17"/>
                <w:lang w:val="en-US"/>
              </w:rPr>
            </w:pPr>
            <w:r>
              <w:rPr>
                <w:rFonts w:ascii="Verdana" w:hAnsi="Verdana"/>
                <w:color w:val="3B3B39"/>
                <w:sz w:val="17"/>
                <w:szCs w:val="17"/>
                <w:lang w:val="en-US"/>
              </w:rPr>
              <w:t>SEC-2018-0037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E68B0" w:rsidP="003E30DD">
            <w:pPr>
              <w:spacing w:before="45"/>
              <w:rPr>
                <w:rFonts w:ascii="Verdana" w:hAnsi="Verdana"/>
                <w:color w:val="3B3B39"/>
                <w:sz w:val="17"/>
                <w:szCs w:val="17"/>
                <w:lang w:val="en-US"/>
              </w:rPr>
            </w:pPr>
            <w:r>
              <w:rPr>
                <w:rFonts w:ascii="Verdana" w:hAnsi="Verdana"/>
                <w:color w:val="3B3B39"/>
                <w:sz w:val="17"/>
                <w:szCs w:val="17"/>
                <w:lang w:val="en-US"/>
              </w:rPr>
              <w:t>TS-0016 v0.8.1</w:t>
            </w:r>
            <w:r w:rsidR="00C75D40">
              <w:rPr>
                <w:rFonts w:ascii="Verdana" w:hAnsi="Verdana"/>
                <w:color w:val="3B3B39"/>
                <w:sz w:val="17"/>
                <w:szCs w:val="17"/>
                <w:lang w:val="en-US"/>
              </w:rPr>
              <w:t>: COMMENTS on TS-0016 v0.8.0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E68B0" w:rsidP="00F27FA0">
            <w:pPr>
              <w:spacing w:before="45"/>
              <w:rPr>
                <w:rFonts w:ascii="Verdana" w:hAnsi="Verdana"/>
                <w:color w:val="3B3B39"/>
                <w:sz w:val="17"/>
                <w:szCs w:val="17"/>
                <w:lang w:val="en-US"/>
              </w:rPr>
            </w:pPr>
            <w:r>
              <w:rPr>
                <w:rFonts w:ascii="Verdana" w:hAnsi="Verdana"/>
                <w:color w:val="3B3B39"/>
                <w:sz w:val="17"/>
                <w:szCs w:val="17"/>
                <w:lang w:val="en-US"/>
              </w:rPr>
              <w:t>Edithelp + 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173834" w:rsidP="00F27FA0">
            <w:pPr>
              <w:spacing w:before="45"/>
              <w:rPr>
                <w:rFonts w:ascii="Verdana" w:hAnsi="Verdana"/>
                <w:color w:val="3B3B39"/>
                <w:sz w:val="17"/>
                <w:szCs w:val="17"/>
                <w:lang w:val="en-US"/>
              </w:rPr>
            </w:pPr>
            <w:r>
              <w:rPr>
                <w:rFonts w:ascii="Verdana" w:hAnsi="Verdana"/>
                <w:color w:val="3B3B39"/>
                <w:sz w:val="17"/>
                <w:szCs w:val="17"/>
                <w:lang w:val="en-US"/>
              </w:rPr>
              <w:t>R01 agreed</w:t>
            </w:r>
          </w:p>
        </w:tc>
      </w:tr>
      <w:tr w:rsidR="00175444"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3E30DD">
            <w:pPr>
              <w:spacing w:before="45"/>
              <w:rPr>
                <w:rFonts w:ascii="Verdana" w:hAnsi="Verdana"/>
                <w:color w:val="FF0000"/>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r>
    </w:tbl>
    <w:p w:rsidR="00131F21" w:rsidRPr="00BA5ABB" w:rsidRDefault="00131F21" w:rsidP="00131F21">
      <w:pPr>
        <w:pStyle w:val="Agenda2"/>
        <w:rPr>
          <w:lang w:val="en-US"/>
        </w:rPr>
      </w:pPr>
      <w:r>
        <w:rPr>
          <w:lang w:val="en-US"/>
        </w:rPr>
        <w:t>7.</w:t>
      </w:r>
      <w:r w:rsidR="00CF3B9F">
        <w:rPr>
          <w:lang w:val="en-US"/>
        </w:rPr>
        <w:t>2</w:t>
      </w:r>
      <w:r>
        <w:rPr>
          <w:lang w:val="en-US"/>
        </w:rPr>
        <w:tab/>
        <w:t>TR-0038 Developers Guide implementing Security</w:t>
      </w:r>
      <w:r w:rsidR="005142B9">
        <w:rPr>
          <w:lang w:val="en-US"/>
        </w:rPr>
        <w:t xml:space="preserve"> </w:t>
      </w:r>
      <w:r w:rsidR="005142B9" w:rsidRPr="00CF3B9F">
        <w:rPr>
          <w:b/>
          <w:lang w:val="en-US"/>
        </w:rPr>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8"/>
        <w:gridCol w:w="1507"/>
        <w:gridCol w:w="1884"/>
      </w:tblGrid>
      <w:tr w:rsidR="004D349B" w:rsidRPr="00693A18" w:rsidTr="00CF3B9F">
        <w:trPr>
          <w:trHeight w:val="270"/>
        </w:trPr>
        <w:tc>
          <w:tcPr>
            <w:tcW w:w="1974" w:type="dxa"/>
            <w:tcBorders>
              <w:top w:val="single" w:sz="6" w:space="0" w:color="CCCCCC"/>
              <w:left w:val="single" w:sz="6" w:space="0" w:color="CCCCCC"/>
              <w:bottom w:val="single" w:sz="6" w:space="0" w:color="CCCCCC"/>
              <w:right w:val="single" w:sz="6" w:space="0" w:color="CCCCCC"/>
            </w:tcBorders>
            <w:shd w:val="clear" w:color="auto" w:fill="FFFFFF"/>
          </w:tcPr>
          <w:p w:rsidR="004D349B" w:rsidRPr="00CF3B9F" w:rsidRDefault="00783781" w:rsidP="00274156">
            <w:pPr>
              <w:spacing w:before="45"/>
              <w:rPr>
                <w:rFonts w:ascii="Verdana" w:hAnsi="Verdana"/>
                <w:sz w:val="17"/>
                <w:szCs w:val="17"/>
                <w:lang w:val="en-US"/>
              </w:rPr>
            </w:pPr>
            <w:r>
              <w:rPr>
                <w:rFonts w:ascii="Verdana" w:hAnsi="Verdana"/>
                <w:sz w:val="17"/>
                <w:szCs w:val="17"/>
                <w:lang w:val="en-US"/>
              </w:rPr>
              <w:t>TST-2018-</w:t>
            </w:r>
            <w:r w:rsidR="00ED1B68">
              <w:rPr>
                <w:rFonts w:ascii="Verdana" w:hAnsi="Verdana"/>
                <w:sz w:val="17"/>
                <w:szCs w:val="17"/>
                <w:lang w:val="en-US"/>
              </w:rPr>
              <w:t>0038R</w:t>
            </w:r>
            <w:r w:rsidR="00BC3F3E">
              <w:rPr>
                <w:rFonts w:ascii="Verdana" w:hAnsi="Verdana"/>
                <w:sz w:val="17"/>
                <w:szCs w:val="17"/>
                <w:lang w:val="en-US"/>
              </w:rPr>
              <w:t>01</w:t>
            </w:r>
          </w:p>
        </w:tc>
        <w:tc>
          <w:tcPr>
            <w:tcW w:w="367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783781" w:rsidP="00274156">
            <w:pPr>
              <w:spacing w:before="45"/>
              <w:rPr>
                <w:rFonts w:ascii="Verdana" w:hAnsi="Verdana"/>
                <w:sz w:val="17"/>
                <w:szCs w:val="17"/>
              </w:rPr>
            </w:pPr>
            <w:r>
              <w:rPr>
                <w:rFonts w:ascii="Verdana" w:hAnsi="Verdana"/>
                <w:sz w:val="17"/>
                <w:szCs w:val="17"/>
              </w:rPr>
              <w:t>Qualcomm</w:t>
            </w:r>
          </w:p>
        </w:tc>
        <w:tc>
          <w:tcPr>
            <w:tcW w:w="1884" w:type="dxa"/>
            <w:tcBorders>
              <w:top w:val="single" w:sz="6" w:space="0" w:color="CCCCCC"/>
              <w:left w:val="single" w:sz="6" w:space="0" w:color="CCCCCC"/>
              <w:bottom w:val="single" w:sz="6" w:space="0" w:color="CCCCCC"/>
              <w:right w:val="single" w:sz="6" w:space="0" w:color="CCCCCC"/>
            </w:tcBorders>
            <w:shd w:val="clear" w:color="auto" w:fill="FFFFFF"/>
          </w:tcPr>
          <w:p w:rsidR="001B4F88" w:rsidRPr="00693A18" w:rsidRDefault="006655AA" w:rsidP="00274156">
            <w:pPr>
              <w:spacing w:before="45"/>
              <w:rPr>
                <w:rFonts w:ascii="Verdana" w:hAnsi="Verdana"/>
                <w:sz w:val="17"/>
                <w:szCs w:val="17"/>
              </w:rPr>
            </w:pPr>
            <w:r>
              <w:rPr>
                <w:rFonts w:ascii="Verdana" w:hAnsi="Verdana"/>
                <w:sz w:val="17"/>
                <w:szCs w:val="17"/>
              </w:rPr>
              <w:t>R03</w:t>
            </w:r>
          </w:p>
        </w:tc>
      </w:tr>
    </w:tbl>
    <w:p w:rsidR="00CF3B9F" w:rsidRDefault="00CF3B9F" w:rsidP="00CF3B9F">
      <w:pPr>
        <w:pStyle w:val="Agenda2"/>
        <w:rPr>
          <w:lang w:val="en-US"/>
        </w:rPr>
      </w:pPr>
    </w:p>
    <w:p w:rsidR="00CF3B9F" w:rsidRPr="00BA5ABB" w:rsidRDefault="00CF3B9F" w:rsidP="00CF3B9F">
      <w:pPr>
        <w:pStyle w:val="Agenda2"/>
        <w:rPr>
          <w:lang w:val="en-US"/>
        </w:rPr>
      </w:pPr>
      <w:r>
        <w:rPr>
          <w:lang w:val="en-US"/>
        </w:rPr>
        <w:t>7.3</w:t>
      </w:r>
      <w:r>
        <w:rPr>
          <w:lang w:val="en-US"/>
        </w:rPr>
        <w:tab/>
        <w:t>WI-0066 TR-0041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09"/>
        <w:gridCol w:w="4014"/>
        <w:gridCol w:w="1040"/>
        <w:gridCol w:w="2075"/>
      </w:tblGrid>
      <w:tr w:rsidR="00CF3B9F"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SEC-2018-0024</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Proof for IBC-based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CF3B9F" w:rsidRPr="00C13153"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CF3B9F" w:rsidRDefault="00CE7F0D" w:rsidP="001E377F">
            <w:pPr>
              <w:spacing w:before="45"/>
              <w:rPr>
                <w:rFonts w:ascii="Verdana" w:hAnsi="Verdana"/>
                <w:color w:val="3B3B39"/>
                <w:sz w:val="17"/>
                <w:szCs w:val="17"/>
              </w:rPr>
            </w:pPr>
            <w:r>
              <w:rPr>
                <w:rFonts w:ascii="Verdana" w:hAnsi="Verdana"/>
                <w:color w:val="3B3B39"/>
                <w:sz w:val="17"/>
                <w:szCs w:val="17"/>
              </w:rPr>
              <w:t>Noted</w:t>
            </w: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SEC-2018-0023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Conclusion for decentralized authentication</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Huawei</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33545D" w:rsidP="001E377F">
            <w:pPr>
              <w:spacing w:before="45"/>
              <w:rPr>
                <w:rFonts w:ascii="Verdana" w:hAnsi="Verdana"/>
                <w:color w:val="3B3B39"/>
                <w:sz w:val="17"/>
                <w:szCs w:val="17"/>
              </w:rPr>
            </w:pPr>
            <w:r>
              <w:rPr>
                <w:rFonts w:ascii="Verdana" w:hAnsi="Verdana"/>
                <w:color w:val="3B3B39"/>
                <w:sz w:val="17"/>
                <w:szCs w:val="17"/>
              </w:rPr>
              <w:t>R01</w:t>
            </w:r>
            <w:r w:rsidR="00CE7F0D">
              <w:rPr>
                <w:rFonts w:ascii="Verdana" w:hAnsi="Verdana"/>
                <w:color w:val="3B3B39"/>
                <w:sz w:val="17"/>
                <w:szCs w:val="17"/>
              </w:rPr>
              <w:t xml:space="preserve"> agreed &gt; TR for TP Approval</w:t>
            </w:r>
          </w:p>
        </w:tc>
      </w:tr>
      <w:tr w:rsidR="00783781"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SEC-2018-0010R03</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Orange’s security analysis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83781" w:rsidRDefault="00783781"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783781" w:rsidRDefault="00CE7F0D" w:rsidP="001E377F">
            <w:pPr>
              <w:spacing w:before="45"/>
              <w:rPr>
                <w:rFonts w:ascii="Verdana" w:hAnsi="Verdana"/>
                <w:color w:val="3B3B39"/>
                <w:sz w:val="17"/>
                <w:szCs w:val="17"/>
              </w:rPr>
            </w:pPr>
            <w:r>
              <w:rPr>
                <w:rFonts w:ascii="Verdana" w:hAnsi="Verdana"/>
                <w:color w:val="3B3B39"/>
                <w:sz w:val="17"/>
                <w:szCs w:val="17"/>
              </w:rPr>
              <w:t>Noted</w:t>
            </w:r>
          </w:p>
        </w:tc>
      </w:tr>
      <w:tr w:rsidR="00B931A9" w:rsidTr="001E377F">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B931A9" w:rsidRDefault="00B931A9"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SEC-2018-0042</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B931A9" w:rsidRDefault="00B931A9"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TR-0041 Decentralized Authentication baseline v0.4.0</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B931A9" w:rsidRDefault="00B931A9" w:rsidP="001E377F">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Rapporteur</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B931A9" w:rsidRDefault="00B931A9" w:rsidP="001E377F">
            <w:pPr>
              <w:spacing w:before="45"/>
              <w:rPr>
                <w:rFonts w:ascii="Verdana" w:hAnsi="Verdana"/>
                <w:color w:val="3B3B39"/>
                <w:sz w:val="17"/>
                <w:szCs w:val="17"/>
              </w:rPr>
            </w:pPr>
          </w:p>
        </w:tc>
      </w:tr>
    </w:tbl>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SEC-2018-0028</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DC2A04" w:rsidP="0032679C">
            <w:pPr>
              <w:spacing w:before="45"/>
              <w:rPr>
                <w:rFonts w:ascii="Verdana" w:hAnsi="Verdana"/>
                <w:color w:val="808080"/>
                <w:sz w:val="17"/>
                <w:szCs w:val="17"/>
              </w:rPr>
            </w:pPr>
            <w:r>
              <w:rPr>
                <w:rFonts w:ascii="Verdana" w:hAnsi="Verdana"/>
                <w:color w:val="808080"/>
                <w:sz w:val="17"/>
                <w:szCs w:val="17"/>
              </w:rPr>
              <w:t>R03 ok</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SEC-2018-0029</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2</w:t>
            </w:r>
            <w:r w:rsidR="005136E8" w:rsidRPr="005136E8">
              <w:rPr>
                <w:rFonts w:ascii="Verdana" w:hAnsi="Verdana"/>
                <w:sz w:val="17"/>
                <w:szCs w:val="17"/>
              </w:rPr>
              <w:t xml:space="preserve">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DC2A04" w:rsidP="00B026E6">
            <w:pPr>
              <w:spacing w:before="45"/>
              <w:rPr>
                <w:rFonts w:ascii="Verdana" w:hAnsi="Verdana"/>
                <w:color w:val="808080"/>
                <w:sz w:val="17"/>
                <w:szCs w:val="17"/>
              </w:rPr>
            </w:pPr>
            <w:r>
              <w:rPr>
                <w:rFonts w:ascii="Verdana" w:hAnsi="Verdana"/>
                <w:color w:val="808080"/>
                <w:sz w:val="17"/>
                <w:szCs w:val="17"/>
              </w:rPr>
              <w:t>R03 ok</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SEC-2018-0030</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Pr="005136E8">
              <w:rPr>
                <w:rFonts w:ascii="Verdana" w:hAnsi="Verdana"/>
                <w:sz w:val="17"/>
                <w:szCs w:val="17"/>
              </w:rPr>
              <w:t xml:space="preserve"> </w:t>
            </w:r>
            <w:r w:rsidR="005136E8" w:rsidRPr="005136E8">
              <w:rPr>
                <w:rFonts w:ascii="Verdana" w:hAnsi="Verdana"/>
                <w:sz w:val="17"/>
                <w:szCs w:val="17"/>
              </w:rPr>
              <w:t>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DC2A04" w:rsidP="00B026E6">
            <w:pPr>
              <w:spacing w:before="45"/>
              <w:rPr>
                <w:rFonts w:ascii="Verdana" w:hAnsi="Verdana"/>
                <w:color w:val="808080"/>
                <w:sz w:val="17"/>
                <w:szCs w:val="17"/>
              </w:rPr>
            </w:pPr>
            <w:r>
              <w:rPr>
                <w:rFonts w:ascii="Verdana" w:hAnsi="Verdana"/>
                <w:color w:val="808080"/>
                <w:sz w:val="17"/>
                <w:szCs w:val="17"/>
              </w:rPr>
              <w:t>R02 ok</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SEC-2018-0031</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42B9">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B026E6">
            <w:pPr>
              <w:spacing w:before="45"/>
              <w:rPr>
                <w:rFonts w:ascii="Verdana" w:hAnsi="Verdana"/>
                <w:color w:val="808080"/>
                <w:sz w:val="17"/>
                <w:szCs w:val="17"/>
              </w:rPr>
            </w:pPr>
            <w:r>
              <w:rPr>
                <w:rFonts w:ascii="Verdana" w:hAnsi="Verdana"/>
                <w:color w:val="808080"/>
                <w:sz w:val="17"/>
                <w:szCs w:val="17"/>
              </w:rPr>
              <w:t>R02</w:t>
            </w:r>
            <w:r w:rsidR="00DC2A04">
              <w:rPr>
                <w:rFonts w:ascii="Verdana" w:hAnsi="Verdana"/>
                <w:color w:val="808080"/>
                <w:sz w:val="17"/>
                <w:szCs w:val="17"/>
              </w:rPr>
              <w:t xml:space="preserve"> ok</w:t>
            </w:r>
          </w:p>
        </w:tc>
      </w:tr>
      <w:tr w:rsidR="005136E8"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SEC-2018-0032</w:t>
            </w:r>
            <w:r w:rsidR="0032679C">
              <w:rPr>
                <w:rFonts w:ascii="Verdana" w:hAnsi="Verdana"/>
                <w:sz w:val="17"/>
                <w:szCs w:val="17"/>
              </w:rPr>
              <w:t>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42B9" w:rsidP="005136E8">
            <w:pPr>
              <w:spacing w:before="45"/>
              <w:rPr>
                <w:rFonts w:ascii="Verdana" w:hAnsi="Verdana"/>
                <w:sz w:val="17"/>
                <w:szCs w:val="17"/>
              </w:rPr>
            </w:pPr>
            <w:r>
              <w:rPr>
                <w:rFonts w:ascii="Verdana" w:hAnsi="Verdana"/>
                <w:sz w:val="17"/>
                <w:szCs w:val="17"/>
              </w:rPr>
              <w:t>TR-0050 Key Issue 1</w:t>
            </w:r>
            <w:r w:rsidR="005136E8"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33545D" w:rsidP="00B026E6">
            <w:pPr>
              <w:spacing w:before="45"/>
              <w:rPr>
                <w:rFonts w:ascii="Verdana" w:hAnsi="Verdana"/>
                <w:color w:val="808080"/>
                <w:sz w:val="17"/>
                <w:szCs w:val="17"/>
              </w:rPr>
            </w:pPr>
            <w:r>
              <w:rPr>
                <w:rFonts w:ascii="Verdana" w:hAnsi="Verdana"/>
                <w:color w:val="808080"/>
                <w:sz w:val="17"/>
                <w:szCs w:val="17"/>
              </w:rPr>
              <w:t>R02</w:t>
            </w:r>
            <w:r w:rsidR="00DC2A04">
              <w:rPr>
                <w:rFonts w:ascii="Verdana" w:hAnsi="Verdana"/>
                <w:color w:val="808080"/>
                <w:sz w:val="17"/>
                <w:szCs w:val="17"/>
              </w:rPr>
              <w:t xml:space="preserve"> noted (be more explicit)</w:t>
            </w:r>
          </w:p>
        </w:tc>
      </w:tr>
      <w:tr w:rsidR="005142B9" w:rsidRPr="00F71A37" w:rsidTr="001E377F">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32679C" w:rsidP="005142B9">
            <w:pPr>
              <w:spacing w:before="45"/>
              <w:rPr>
                <w:rFonts w:ascii="Verdana" w:hAnsi="Verdana"/>
                <w:sz w:val="17"/>
                <w:szCs w:val="17"/>
              </w:rPr>
            </w:pPr>
            <w:r>
              <w:rPr>
                <w:rFonts w:ascii="Verdana" w:hAnsi="Verdana"/>
                <w:sz w:val="17"/>
                <w:szCs w:val="17"/>
              </w:rPr>
              <w:t>SEC-2018-0033R01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Pr>
                <w:rFonts w:ascii="Verdana" w:hAnsi="Verdana"/>
                <w:sz w:val="17"/>
                <w:szCs w:val="17"/>
              </w:rPr>
              <w:t>TR-0050 Key Issue 2</w:t>
            </w:r>
            <w:r w:rsidRPr="005136E8">
              <w:rPr>
                <w:rFonts w:ascii="Verdana" w:hAnsi="Verdana"/>
                <w:sz w:val="17"/>
                <w:szCs w:val="17"/>
              </w:rPr>
              <w:t xml:space="preserve">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42B9">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Pr="00F71A37" w:rsidRDefault="0033545D" w:rsidP="005142B9">
            <w:pPr>
              <w:spacing w:before="45"/>
              <w:rPr>
                <w:rFonts w:ascii="Verdana" w:hAnsi="Verdana"/>
                <w:color w:val="808080"/>
                <w:sz w:val="17"/>
                <w:szCs w:val="17"/>
              </w:rPr>
            </w:pPr>
            <w:r>
              <w:rPr>
                <w:rFonts w:ascii="Verdana" w:hAnsi="Verdana"/>
                <w:color w:val="808080"/>
                <w:sz w:val="17"/>
                <w:szCs w:val="17"/>
              </w:rPr>
              <w:t>R02</w:t>
            </w:r>
            <w:r w:rsidR="00DC2A04">
              <w:rPr>
                <w:rFonts w:ascii="Verdana" w:hAnsi="Verdana"/>
                <w:color w:val="808080"/>
                <w:sz w:val="17"/>
                <w:szCs w:val="17"/>
              </w:rPr>
              <w:t xml:space="preserve"> noted (be more explicit</w:t>
            </w:r>
          </w:p>
        </w:tc>
      </w:tr>
      <w:tr w:rsidR="005142B9" w:rsidRPr="00F71A37" w:rsidTr="00274156">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5136E8">
            <w:pPr>
              <w:spacing w:before="45"/>
              <w:rPr>
                <w:rFonts w:ascii="Verdana" w:hAnsi="Verdana"/>
                <w:sz w:val="17"/>
                <w:szCs w:val="17"/>
              </w:rPr>
            </w:pP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42B9" w:rsidRPr="005136E8" w:rsidRDefault="005142B9" w:rsidP="005136E8">
            <w:pPr>
              <w:spacing w:before="45"/>
              <w:rPr>
                <w:rFonts w:ascii="Verdana" w:hAnsi="Verdana"/>
                <w:sz w:val="17"/>
                <w:szCs w:val="17"/>
              </w:rPr>
            </w:pP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42B9" w:rsidRDefault="005142B9" w:rsidP="00B026E6">
            <w:pPr>
              <w:spacing w:before="45"/>
              <w:rPr>
                <w:rFonts w:ascii="Verdana" w:hAnsi="Verdana"/>
                <w:color w:val="808080"/>
                <w:sz w:val="17"/>
                <w:szCs w:val="17"/>
              </w:rPr>
            </w:pP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REQ-2018-</w:t>
            </w:r>
            <w:r w:rsidR="00ED1B68">
              <w:rPr>
                <w:rFonts w:ascii="Calibri" w:hAnsi="Calibri"/>
                <w:color w:val="000000"/>
                <w:sz w:val="22"/>
                <w:szCs w:val="22"/>
                <w:lang w:eastAsia="en-GB"/>
              </w:rPr>
              <w:t>0036</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B23970"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33545D"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I</w:t>
            </w:r>
            <w:r w:rsidR="00B23970">
              <w:rPr>
                <w:rFonts w:ascii="Calibri" w:hAnsi="Calibri"/>
                <w:color w:val="000000"/>
                <w:sz w:val="22"/>
                <w:szCs w:val="22"/>
                <w:lang w:eastAsia="en-GB"/>
              </w:rPr>
              <w:t>conectiv</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CE7F0D" w:rsidP="00751126">
            <w:pPr>
              <w:spacing w:before="45"/>
              <w:rPr>
                <w:rFonts w:ascii="Verdana" w:hAnsi="Verdana"/>
                <w:color w:val="3B3B39"/>
                <w:sz w:val="17"/>
                <w:szCs w:val="17"/>
              </w:rPr>
            </w:pPr>
            <w:r>
              <w:rPr>
                <w:rFonts w:ascii="Verdana" w:hAnsi="Verdana"/>
                <w:color w:val="3B3B39"/>
                <w:sz w:val="17"/>
                <w:szCs w:val="17"/>
              </w:rPr>
              <w:t>R02 agreed (&gt; TP approval)</w:t>
            </w: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SEC-2018-0039</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Addition of DLOA in TR-0048</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D5794F"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8135FF" w:rsidP="00751126">
            <w:pPr>
              <w:spacing w:before="45"/>
              <w:rPr>
                <w:rFonts w:ascii="Verdana" w:hAnsi="Verdana"/>
                <w:color w:val="3B3B39"/>
                <w:sz w:val="17"/>
                <w:szCs w:val="17"/>
              </w:rPr>
            </w:pPr>
            <w:r>
              <w:rPr>
                <w:rFonts w:ascii="Verdana" w:hAnsi="Verdana"/>
                <w:color w:val="3B3B39"/>
                <w:sz w:val="17"/>
                <w:szCs w:val="17"/>
              </w:rPr>
              <w:t>R02 agreed</w:t>
            </w:r>
          </w:p>
        </w:tc>
      </w:tr>
      <w:tr w:rsidR="00B931A9"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B931A9" w:rsidRDefault="00B931A9"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SEC-2018-0044</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B931A9" w:rsidRDefault="00B931A9"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TR-0048 final for TP Approval</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B931A9" w:rsidRDefault="00B931A9" w:rsidP="00751126">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Rapporteur (iconectiv)</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B931A9" w:rsidRDefault="00B931A9" w:rsidP="00751126">
            <w:pPr>
              <w:spacing w:before="45"/>
              <w:rPr>
                <w:rFonts w:ascii="Verdana" w:hAnsi="Verdana"/>
                <w:color w:val="3B3B39"/>
                <w:sz w:val="17"/>
                <w:szCs w:val="17"/>
              </w:rPr>
            </w:pPr>
          </w:p>
        </w:tc>
      </w:tr>
    </w:tbl>
    <w:p w:rsidR="00F53D2A" w:rsidRPr="00BA5ABB" w:rsidRDefault="00F53D2A" w:rsidP="00F53D2A">
      <w:pPr>
        <w:pStyle w:val="Agenda2"/>
        <w:rPr>
          <w:lang w:val="en-US"/>
        </w:rPr>
      </w:pPr>
      <w:r>
        <w:rPr>
          <w:lang w:val="en-US"/>
        </w:rPr>
        <w:t>7.6</w:t>
      </w:r>
      <w:r>
        <w:rPr>
          <w:lang w:val="en-US"/>
        </w:rPr>
        <w:tab/>
        <w:t>WI-0065 TR-0040 Trust Management in oneM2M</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53D2A" w:rsidRDefault="00F53D2A" w:rsidP="00274156">
            <w:pPr>
              <w:tabs>
                <w:tab w:val="clear" w:pos="284"/>
              </w:tabs>
              <w:spacing w:before="0"/>
              <w:rPr>
                <w:rFonts w:ascii="Calibri" w:hAnsi="Calibri"/>
                <w:color w:val="000000"/>
                <w:sz w:val="22"/>
                <w:szCs w:val="22"/>
                <w:lang w:val="en-US"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C13153"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r w:rsidR="00F53D2A" w:rsidTr="0027415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97D47" w:rsidRDefault="00F53D2A" w:rsidP="0027415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27415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27415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B4" w:rsidRDefault="00E513B4" w:rsidP="00F77748">
      <w:r>
        <w:separator/>
      </w:r>
    </w:p>
  </w:endnote>
  <w:endnote w:type="continuationSeparator" w:id="0">
    <w:p w:rsidR="00E513B4" w:rsidRDefault="00E513B4"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Pr="009E6BCA" w:rsidRDefault="0027415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744">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43744">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56" w:rsidRDefault="0027415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513B4">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E513B4">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B4" w:rsidRDefault="00E513B4" w:rsidP="00F77748">
      <w:r>
        <w:separator/>
      </w:r>
    </w:p>
  </w:footnote>
  <w:footnote w:type="continuationSeparator" w:id="0">
    <w:p w:rsidR="00E513B4" w:rsidRDefault="00E513B4"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274156" w:rsidTr="009A79D0">
      <w:trPr>
        <w:trHeight w:val="709"/>
      </w:trPr>
      <w:tc>
        <w:tcPr>
          <w:tcW w:w="7647" w:type="dxa"/>
          <w:gridSpan w:val="2"/>
        </w:tcPr>
        <w:p w:rsidR="00274156" w:rsidRPr="00201C77" w:rsidRDefault="0027415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tc>
      <w:tc>
        <w:tcPr>
          <w:tcW w:w="1596"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274156" w:rsidTr="009A79D0">
      <w:trPr>
        <w:trHeight w:val="367"/>
      </w:trPr>
      <w:tc>
        <w:tcPr>
          <w:tcW w:w="4612" w:type="dxa"/>
        </w:tcPr>
        <w:p w:rsidR="00274156" w:rsidRPr="009D30E4" w:rsidRDefault="00274156" w:rsidP="00F77748">
          <w:pPr>
            <w:pStyle w:val="Header"/>
            <w:rPr>
              <w:noProof/>
              <w:sz w:val="18"/>
            </w:rPr>
          </w:pPr>
        </w:p>
      </w:tc>
      <w:tc>
        <w:tcPr>
          <w:tcW w:w="4631" w:type="dxa"/>
          <w:gridSpan w:val="2"/>
        </w:tcPr>
        <w:p w:rsidR="00274156" w:rsidRPr="009D30E4" w:rsidRDefault="00274156" w:rsidP="009D30E4">
          <w:pPr>
            <w:pStyle w:val="Header"/>
            <w:jc w:val="right"/>
            <w:rPr>
              <w:noProof/>
            </w:rPr>
          </w:pPr>
        </w:p>
      </w:tc>
    </w:tr>
  </w:tbl>
  <w:p w:rsidR="00274156" w:rsidRPr="009E1DED" w:rsidRDefault="0027415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274156" w:rsidTr="009A79D0">
      <w:trPr>
        <w:trHeight w:val="709"/>
      </w:trPr>
      <w:tc>
        <w:tcPr>
          <w:tcW w:w="7905" w:type="dxa"/>
        </w:tcPr>
        <w:p w:rsidR="00274156" w:rsidRPr="0013005B" w:rsidRDefault="0027415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A25E31">
            <w:rPr>
              <w:noProof/>
              <w:lang w:val="fr-FR"/>
            </w:rPr>
            <w:t>SEC-2018-0034-SEC_34</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274156" w:rsidRPr="00711B47" w:rsidRDefault="00274156" w:rsidP="00F67B7A">
          <w:pPr>
            <w:pStyle w:val="OneM2M-PageHead"/>
            <w:rPr>
              <w:noProof/>
              <w:sz w:val="18"/>
              <w:lang w:val="fr-FR"/>
            </w:rPr>
          </w:pPr>
          <w:r w:rsidRPr="00711B47">
            <w:rPr>
              <w:lang w:val="fr-FR"/>
            </w:rPr>
            <w:t>Agenda</w:t>
          </w:r>
        </w:p>
        <w:p w:rsidR="00274156" w:rsidRPr="00711B47" w:rsidRDefault="00274156" w:rsidP="004564F3">
          <w:pPr>
            <w:tabs>
              <w:tab w:val="clear" w:pos="284"/>
              <w:tab w:val="left" w:pos="1812"/>
            </w:tabs>
            <w:rPr>
              <w:lang w:val="fr-FR"/>
            </w:rPr>
          </w:pPr>
          <w:r w:rsidRPr="00711B47">
            <w:rPr>
              <w:lang w:val="fr-FR"/>
            </w:rPr>
            <w:tab/>
          </w:r>
        </w:p>
      </w:tc>
      <w:tc>
        <w:tcPr>
          <w:tcW w:w="1597" w:type="dxa"/>
        </w:tcPr>
        <w:p w:rsidR="00274156" w:rsidRPr="009D30E4" w:rsidRDefault="0027415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274156" w:rsidRDefault="0027415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9"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5"/>
  </w:num>
  <w:num w:numId="2">
    <w:abstractNumId w:val="19"/>
  </w:num>
  <w:num w:numId="3">
    <w:abstractNumId w:val="27"/>
  </w:num>
  <w:num w:numId="4">
    <w:abstractNumId w:val="32"/>
  </w:num>
  <w:num w:numId="5">
    <w:abstractNumId w:val="33"/>
  </w:num>
  <w:num w:numId="6">
    <w:abstractNumId w:val="22"/>
  </w:num>
  <w:num w:numId="7">
    <w:abstractNumId w:val="24"/>
  </w:num>
  <w:num w:numId="8">
    <w:abstractNumId w:val="26"/>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1"/>
  </w:num>
  <w:num w:numId="22">
    <w:abstractNumId w:val="30"/>
  </w:num>
  <w:num w:numId="23">
    <w:abstractNumId w:val="31"/>
  </w:num>
  <w:num w:numId="24">
    <w:abstractNumId w:val="23"/>
  </w:num>
  <w:num w:numId="25">
    <w:abstractNumId w:val="14"/>
  </w:num>
  <w:num w:numId="26">
    <w:abstractNumId w:val="13"/>
  </w:num>
  <w:num w:numId="27">
    <w:abstractNumId w:val="20"/>
  </w:num>
  <w:num w:numId="28">
    <w:abstractNumId w:val="11"/>
  </w:num>
  <w:num w:numId="29">
    <w:abstractNumId w:val="29"/>
  </w:num>
  <w:num w:numId="30">
    <w:abstractNumId w:val="16"/>
  </w:num>
  <w:num w:numId="31">
    <w:abstractNumId w:val="18"/>
  </w:num>
  <w:num w:numId="32">
    <w:abstractNumId w:val="17"/>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40E2"/>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6F44"/>
    <w:rsid w:val="00267439"/>
    <w:rsid w:val="0027113F"/>
    <w:rsid w:val="002718BF"/>
    <w:rsid w:val="00271DA4"/>
    <w:rsid w:val="00272A9C"/>
    <w:rsid w:val="00274038"/>
    <w:rsid w:val="00274156"/>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753"/>
    <w:rsid w:val="00364F6B"/>
    <w:rsid w:val="00365B5E"/>
    <w:rsid w:val="00367EA9"/>
    <w:rsid w:val="0037098A"/>
    <w:rsid w:val="003713C5"/>
    <w:rsid w:val="0037360A"/>
    <w:rsid w:val="0037397B"/>
    <w:rsid w:val="00373E54"/>
    <w:rsid w:val="00374FAB"/>
    <w:rsid w:val="00375813"/>
    <w:rsid w:val="00375B06"/>
    <w:rsid w:val="0038052D"/>
    <w:rsid w:val="003808A6"/>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36C6"/>
    <w:rsid w:val="00674256"/>
    <w:rsid w:val="0067520D"/>
    <w:rsid w:val="00675AF3"/>
    <w:rsid w:val="0067729D"/>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B22"/>
    <w:rsid w:val="00696F09"/>
    <w:rsid w:val="006A1070"/>
    <w:rsid w:val="006A5C75"/>
    <w:rsid w:val="006A65A6"/>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5FF"/>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B0289"/>
    <w:rsid w:val="008B1734"/>
    <w:rsid w:val="008B1D91"/>
    <w:rsid w:val="008B2C4A"/>
    <w:rsid w:val="008B3234"/>
    <w:rsid w:val="008B4639"/>
    <w:rsid w:val="008B4E36"/>
    <w:rsid w:val="008B5219"/>
    <w:rsid w:val="008C0C1E"/>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5110"/>
    <w:rsid w:val="00996656"/>
    <w:rsid w:val="009977DC"/>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221"/>
    <w:rsid w:val="009E236C"/>
    <w:rsid w:val="009E2D5C"/>
    <w:rsid w:val="009E3BDE"/>
    <w:rsid w:val="009E4081"/>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403A"/>
    <w:rsid w:val="00A3652C"/>
    <w:rsid w:val="00A36C52"/>
    <w:rsid w:val="00A36D90"/>
    <w:rsid w:val="00A370FE"/>
    <w:rsid w:val="00A4069B"/>
    <w:rsid w:val="00A40A79"/>
    <w:rsid w:val="00A40FAD"/>
    <w:rsid w:val="00A411E7"/>
    <w:rsid w:val="00A4293C"/>
    <w:rsid w:val="00A42FE4"/>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3744"/>
    <w:rsid w:val="00D441D4"/>
    <w:rsid w:val="00D46DD0"/>
    <w:rsid w:val="00D47F8B"/>
    <w:rsid w:val="00D50232"/>
    <w:rsid w:val="00D50719"/>
    <w:rsid w:val="00D50F3A"/>
    <w:rsid w:val="00D51526"/>
    <w:rsid w:val="00D52B25"/>
    <w:rsid w:val="00D5367D"/>
    <w:rsid w:val="00D541A5"/>
    <w:rsid w:val="00D556F3"/>
    <w:rsid w:val="00D56EAC"/>
    <w:rsid w:val="00D5794F"/>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1B68"/>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5C9CC-6EE9-4243-ABF6-9EF7E94F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1266</TotalTime>
  <Pages>8</Pages>
  <Words>1549</Words>
  <Characters>8833</Characters>
  <Application>Microsoft Office Word</Application>
  <DocSecurity>0</DocSecurity>
  <Lines>73</Lines>
  <Paragraphs>20</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10362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8</cp:revision>
  <cp:lastPrinted>2017-02-10T14:46:00Z</cp:lastPrinted>
  <dcterms:created xsi:type="dcterms:W3CDTF">2018-03-15T17:21:00Z</dcterms:created>
  <dcterms:modified xsi:type="dcterms:W3CDTF">2018-03-16T17:44:00Z</dcterms:modified>
</cp:coreProperties>
</file>